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3" w:rsidRPr="00CD4355" w:rsidRDefault="00CD4355" w:rsidP="0007358B">
      <w:pPr>
        <w:rPr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                             </w:t>
      </w:r>
      <w:r w:rsidR="00A249E3" w:rsidRPr="00CD4355">
        <w:rPr>
          <w:b/>
          <w:bCs/>
          <w:color w:val="FF0000"/>
          <w:sz w:val="28"/>
          <w:szCs w:val="28"/>
        </w:rPr>
        <w:t>Пояснительная записка</w:t>
      </w:r>
      <w:r w:rsidR="00A249E3" w:rsidRPr="00CD4355">
        <w:rPr>
          <w:color w:val="FF0000"/>
          <w:sz w:val="28"/>
          <w:szCs w:val="28"/>
        </w:rPr>
        <w:t> </w:t>
      </w:r>
    </w:p>
    <w:p w:rsidR="00CD4355" w:rsidRPr="00CD4355" w:rsidRDefault="00CD4355" w:rsidP="00CD4355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>
        <w:t xml:space="preserve">         </w:t>
      </w:r>
      <w:r w:rsidR="00A249E3" w:rsidRPr="00CD4355">
        <w:t>Рабочая п</w:t>
      </w:r>
      <w:r w:rsidR="002F284B">
        <w:t>рограмма по русскому языку для 9</w:t>
      </w:r>
      <w:r w:rsidR="00A249E3" w:rsidRPr="00CD4355">
        <w:t xml:space="preserve"> класса </w:t>
      </w:r>
      <w:r w:rsidRPr="00CD4355">
        <w:t xml:space="preserve">(базовый уровень) </w:t>
      </w:r>
      <w:r w:rsidR="00A249E3" w:rsidRPr="00CD4355">
        <w:t xml:space="preserve">составлена </w:t>
      </w:r>
      <w:r w:rsidRPr="00CD4355">
        <w:rPr>
          <w:kern w:val="2"/>
        </w:rPr>
        <w:t>в соответствии с правовыми и нормативными документами:</w:t>
      </w:r>
    </w:p>
    <w:p w:rsidR="00CD4355" w:rsidRPr="00CD4355" w:rsidRDefault="00CD4355" w:rsidP="00EF35D5">
      <w:pPr>
        <w:pStyle w:val="af4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«Об образовании в Российской Федерации» (от 29.12. 2012 г. № 273-ФЗ);</w:t>
      </w:r>
    </w:p>
    <w:p w:rsidR="00CD4355" w:rsidRPr="00CD4355" w:rsidRDefault="00CD4355" w:rsidP="00EF35D5">
      <w:pPr>
        <w:pStyle w:val="af4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D4355" w:rsidRPr="00CD4355" w:rsidRDefault="00CD4355" w:rsidP="00CD4355">
      <w:pPr>
        <w:ind w:left="-180"/>
      </w:pPr>
      <w:r w:rsidRPr="00CD4355">
        <w:t xml:space="preserve">  </w:t>
      </w:r>
      <w:proofErr w:type="gramStart"/>
      <w:r w:rsidRPr="00CD4355">
        <w:t>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CD4355">
        <w:rPr>
          <w:bCs/>
        </w:rPr>
        <w:t xml:space="preserve"> </w:t>
      </w:r>
      <w:r w:rsidRPr="00CD4355">
        <w:t xml:space="preserve">программы (Примерные программы по учебным предметам.  </w:t>
      </w:r>
      <w:proofErr w:type="gramEnd"/>
    </w:p>
    <w:p w:rsidR="00CD4355" w:rsidRPr="00CD4355" w:rsidRDefault="00CD4355" w:rsidP="00CD4355">
      <w:pPr>
        <w:ind w:left="-180"/>
      </w:pPr>
      <w:r w:rsidRPr="00CD4355">
        <w:t>-</w:t>
      </w:r>
      <w:r w:rsidR="00A249E3" w:rsidRPr="00CD4355">
        <w:t xml:space="preserve">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</w:t>
      </w:r>
      <w:proofErr w:type="spellStart"/>
      <w:r w:rsidR="00A249E3" w:rsidRPr="00CD4355">
        <w:t>Ладыженская</w:t>
      </w:r>
      <w:proofErr w:type="spellEnd"/>
      <w:r w:rsidR="00A249E3" w:rsidRPr="00CD4355">
        <w:t xml:space="preserve">, Н.М. </w:t>
      </w:r>
      <w:proofErr w:type="spellStart"/>
      <w:r w:rsidR="00A249E3" w:rsidRPr="00CD4355">
        <w:t>Ша</w:t>
      </w:r>
      <w:r w:rsidR="00B213CA">
        <w:t>нский</w:t>
      </w:r>
      <w:proofErr w:type="spellEnd"/>
      <w:r w:rsidR="00B213CA">
        <w:t xml:space="preserve"> – М.: Просвещение, 2015г</w:t>
      </w:r>
      <w:r>
        <w:t>.</w:t>
      </w:r>
    </w:p>
    <w:p w:rsidR="00CD4355" w:rsidRPr="00162FEC" w:rsidRDefault="00CD4355" w:rsidP="00CD4355">
      <w:pPr>
        <w:rPr>
          <w:b/>
          <w:i/>
          <w:iCs/>
        </w:rPr>
      </w:pPr>
      <w:r w:rsidRPr="00CD4355">
        <w:t xml:space="preserve">   </w:t>
      </w:r>
      <w:proofErr w:type="gramStart"/>
      <w:r w:rsidRPr="00CD4355">
        <w:t>Обеспечена</w:t>
      </w:r>
      <w:proofErr w:type="gramEnd"/>
      <w:r w:rsidRPr="00CD4355">
        <w:t xml:space="preserve"> учебниками</w:t>
      </w:r>
      <w:r w:rsidRPr="0022535A">
        <w:rPr>
          <w:b/>
          <w:u w:val="single"/>
        </w:rPr>
        <w:t xml:space="preserve">: </w:t>
      </w:r>
      <w:r w:rsidRPr="0022535A">
        <w:rPr>
          <w:b/>
          <w:i/>
          <w:iCs/>
          <w:u w:val="single"/>
        </w:rPr>
        <w:t xml:space="preserve"> Т</w:t>
      </w:r>
      <w:r w:rsidRPr="00162FEC">
        <w:rPr>
          <w:b/>
          <w:i/>
          <w:iCs/>
        </w:rPr>
        <w:t xml:space="preserve">. А. </w:t>
      </w:r>
      <w:proofErr w:type="spellStart"/>
      <w:r w:rsidRPr="00162FEC">
        <w:rPr>
          <w:b/>
          <w:i/>
          <w:iCs/>
        </w:rPr>
        <w:t>Ладыженская</w:t>
      </w:r>
      <w:proofErr w:type="spellEnd"/>
      <w:r w:rsidRPr="00162FEC">
        <w:rPr>
          <w:b/>
          <w:i/>
          <w:iCs/>
        </w:rPr>
        <w:t>, М. Т. Баранов</w:t>
      </w:r>
      <w:proofErr w:type="gramStart"/>
      <w:r w:rsidRPr="00162FEC">
        <w:rPr>
          <w:b/>
          <w:i/>
          <w:iCs/>
        </w:rPr>
        <w:t xml:space="preserve"> ,</w:t>
      </w:r>
      <w:proofErr w:type="gramEnd"/>
      <w:r w:rsidRPr="00162FEC">
        <w:rPr>
          <w:b/>
          <w:i/>
          <w:iCs/>
        </w:rPr>
        <w:t xml:space="preserve"> Л.А. </w:t>
      </w:r>
      <w:proofErr w:type="spellStart"/>
      <w:r w:rsidRPr="00162FEC">
        <w:rPr>
          <w:b/>
          <w:i/>
          <w:iCs/>
        </w:rPr>
        <w:t>Тростенцова</w:t>
      </w:r>
      <w:proofErr w:type="spellEnd"/>
      <w:r w:rsidR="0048408F" w:rsidRPr="00162FEC">
        <w:rPr>
          <w:b/>
          <w:i/>
          <w:iCs/>
        </w:rPr>
        <w:t xml:space="preserve"> и др. «Русский язык» 9 </w:t>
      </w:r>
      <w:r w:rsidRPr="00162FEC">
        <w:rPr>
          <w:b/>
          <w:i/>
          <w:iCs/>
        </w:rPr>
        <w:t>кла</w:t>
      </w:r>
      <w:r w:rsidR="00B213CA" w:rsidRPr="00162FEC">
        <w:rPr>
          <w:b/>
          <w:i/>
          <w:iCs/>
        </w:rPr>
        <w:t>сс :Москва, «Просвещение», 2019</w:t>
      </w:r>
      <w:r w:rsidRPr="00162FEC">
        <w:rPr>
          <w:b/>
          <w:i/>
          <w:iCs/>
        </w:rPr>
        <w:t>г.</w:t>
      </w:r>
    </w:p>
    <w:p w:rsidR="00CD4355" w:rsidRPr="00CD4355" w:rsidRDefault="00CD4355" w:rsidP="00CD4355">
      <w:r>
        <w:t xml:space="preserve">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A249E3" w:rsidRPr="00CD4355" w:rsidRDefault="00A249E3" w:rsidP="00CD4355">
      <w:pPr>
        <w:pStyle w:val="aa"/>
        <w:spacing w:after="0"/>
        <w:ind w:firstLine="709"/>
      </w:pPr>
      <w:r w:rsidRPr="00CD4355">
        <w:rPr>
          <w:rStyle w:val="Text"/>
          <w:rFonts w:ascii="Times New Roman" w:hAnsi="Times New Roman"/>
          <w:sz w:val="24"/>
        </w:rPr>
        <w:t xml:space="preserve">Рабочая </w:t>
      </w:r>
      <w:r w:rsidR="0048408F">
        <w:rPr>
          <w:rStyle w:val="Text"/>
          <w:rFonts w:ascii="Times New Roman" w:hAnsi="Times New Roman"/>
          <w:sz w:val="24"/>
        </w:rPr>
        <w:t xml:space="preserve">программа  обеспечена УМК для  9 </w:t>
      </w:r>
      <w:r w:rsidRPr="00CD4355">
        <w:rPr>
          <w:rStyle w:val="Text"/>
          <w:rFonts w:ascii="Times New Roman" w:hAnsi="Times New Roman"/>
          <w:sz w:val="24"/>
        </w:rPr>
        <w:t>класса:</w:t>
      </w:r>
    </w:p>
    <w:p w:rsidR="00A249E3" w:rsidRPr="00CD4355" w:rsidRDefault="00A249E3" w:rsidP="00EF35D5">
      <w:pPr>
        <w:pStyle w:val="aa"/>
        <w:numPr>
          <w:ilvl w:val="0"/>
          <w:numId w:val="1"/>
        </w:numPr>
        <w:spacing w:after="0"/>
      </w:pPr>
      <w:r w:rsidRPr="00CD4355">
        <w:t xml:space="preserve">Русский язык. Рабочие программы. Предметная линия учебников Т.А. </w:t>
      </w:r>
      <w:proofErr w:type="spellStart"/>
      <w:r w:rsidRPr="00CD4355">
        <w:t>Ладыженской</w:t>
      </w:r>
      <w:proofErr w:type="spellEnd"/>
      <w:r w:rsidRPr="00CD4355">
        <w:t xml:space="preserve">, М.Т. Баранова, Л.А. </w:t>
      </w:r>
      <w:proofErr w:type="spellStart"/>
      <w:r w:rsidRPr="00CD4355">
        <w:t>Тростенцовой</w:t>
      </w:r>
      <w:proofErr w:type="spellEnd"/>
      <w:r w:rsidRPr="00CD4355">
        <w:t xml:space="preserve"> и др. 5-9 классы: пособие для учителей </w:t>
      </w:r>
      <w:proofErr w:type="spellStart"/>
      <w:r w:rsidRPr="00CD4355">
        <w:t>общеобразоват</w:t>
      </w:r>
      <w:proofErr w:type="spellEnd"/>
      <w:r w:rsidRPr="00CD4355">
        <w:t xml:space="preserve">. учреждений/ 12-е изд., </w:t>
      </w:r>
      <w:proofErr w:type="spellStart"/>
      <w:r w:rsidRPr="00CD4355">
        <w:t>перераб</w:t>
      </w:r>
      <w:proofErr w:type="spellEnd"/>
      <w:r w:rsidRPr="00CD4355">
        <w:t>. – М.: Просвещение, 2011.</w:t>
      </w:r>
    </w:p>
    <w:p w:rsidR="00A249E3" w:rsidRPr="00CD4355" w:rsidRDefault="00A249E3" w:rsidP="00EF35D5">
      <w:pPr>
        <w:numPr>
          <w:ilvl w:val="0"/>
          <w:numId w:val="1"/>
        </w:numPr>
        <w:rPr>
          <w:bCs/>
        </w:rPr>
      </w:pPr>
      <w:r w:rsidRPr="00CD4355">
        <w:t>Н.В. Егорова. Поурочные разработки по русскому языку. 8 класс. – М.: ВАКО, 2015.</w:t>
      </w:r>
    </w:p>
    <w:p w:rsidR="00A249E3" w:rsidRPr="00CD4355" w:rsidRDefault="00B213CA" w:rsidP="00EF35D5">
      <w:pPr>
        <w:numPr>
          <w:ilvl w:val="0"/>
          <w:numId w:val="1"/>
        </w:numPr>
        <w:rPr>
          <w:bCs/>
        </w:rPr>
      </w:pPr>
      <w:r>
        <w:t xml:space="preserve">Русский язык. Учебник для 9 </w:t>
      </w:r>
      <w:r w:rsidR="00A249E3" w:rsidRPr="00CD4355">
        <w:t xml:space="preserve">класса общеобразовательных учреждений. Л.А. </w:t>
      </w:r>
      <w:proofErr w:type="spellStart"/>
      <w:r w:rsidR="00A249E3" w:rsidRPr="00CD4355">
        <w:t>Тростенцова</w:t>
      </w:r>
      <w:proofErr w:type="spellEnd"/>
      <w:r w:rsidR="00A249E3" w:rsidRPr="00CD4355">
        <w:t xml:space="preserve">, Т.А. </w:t>
      </w:r>
      <w:proofErr w:type="spellStart"/>
      <w:r w:rsidR="00A249E3" w:rsidRPr="00CD4355">
        <w:t>Ладыженская</w:t>
      </w:r>
      <w:proofErr w:type="spellEnd"/>
      <w:r w:rsidR="00A249E3" w:rsidRPr="00CD4355">
        <w:t xml:space="preserve"> и др. Научный ред. Н.М. </w:t>
      </w:r>
      <w:proofErr w:type="spellStart"/>
      <w:r w:rsidR="00A249E3" w:rsidRPr="00CD4355">
        <w:t>Шанский</w:t>
      </w:r>
      <w:proofErr w:type="spellEnd"/>
      <w:r w:rsidR="00A249E3" w:rsidRPr="00CD4355">
        <w:t xml:space="preserve">. </w:t>
      </w:r>
      <w:proofErr w:type="spellStart"/>
      <w:r w:rsidR="00A249E3" w:rsidRPr="00CD4355">
        <w:t>М.:Просвещение</w:t>
      </w:r>
      <w:proofErr w:type="spellEnd"/>
      <w:r w:rsidR="00A249E3" w:rsidRPr="00CD4355">
        <w:t>, 2015г.</w:t>
      </w:r>
    </w:p>
    <w:p w:rsidR="00CD4355" w:rsidRDefault="00B213CA" w:rsidP="00CD435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Тесты по русскому языку: 9 </w:t>
      </w:r>
      <w:r w:rsidR="00A249E3" w:rsidRPr="00CD4355">
        <w:rPr>
          <w:sz w:val="24"/>
          <w:szCs w:val="24"/>
        </w:rPr>
        <w:t xml:space="preserve">класс: к учебнику Л.А. </w:t>
      </w:r>
      <w:proofErr w:type="spellStart"/>
      <w:r w:rsidR="00A249E3" w:rsidRPr="00CD4355">
        <w:rPr>
          <w:sz w:val="24"/>
          <w:szCs w:val="24"/>
        </w:rPr>
        <w:t>Тростенцовой</w:t>
      </w:r>
      <w:proofErr w:type="spellEnd"/>
      <w:r w:rsidR="00A249E3" w:rsidRPr="00CD4355">
        <w:rPr>
          <w:sz w:val="24"/>
          <w:szCs w:val="24"/>
        </w:rPr>
        <w:t xml:space="preserve">, </w:t>
      </w:r>
      <w:proofErr w:type="spellStart"/>
      <w:r w:rsidR="00A249E3" w:rsidRPr="00CD4355">
        <w:rPr>
          <w:sz w:val="24"/>
          <w:szCs w:val="24"/>
        </w:rPr>
        <w:t>Т.А.Ладыженской</w:t>
      </w:r>
      <w:proofErr w:type="spellEnd"/>
      <w:r w:rsidR="00A249E3" w:rsidRPr="00CD4355">
        <w:rPr>
          <w:sz w:val="24"/>
          <w:szCs w:val="24"/>
        </w:rPr>
        <w:t xml:space="preserve"> и др.</w:t>
      </w:r>
    </w:p>
    <w:p w:rsidR="00CD4355" w:rsidRDefault="00B213CA" w:rsidP="00CD435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«Русский язык. 9 </w:t>
      </w:r>
      <w:r w:rsidR="00A249E3" w:rsidRPr="00CD4355">
        <w:rPr>
          <w:sz w:val="24"/>
          <w:szCs w:val="24"/>
        </w:rPr>
        <w:t>класс» ФГОС (к новому учебнику)/ Е.В. Селезне</w:t>
      </w:r>
      <w:r w:rsidR="00CD4355">
        <w:rPr>
          <w:sz w:val="24"/>
          <w:szCs w:val="24"/>
        </w:rPr>
        <w:t xml:space="preserve">ва. – 4-е изд., </w:t>
      </w:r>
      <w:proofErr w:type="spellStart"/>
      <w:r w:rsidR="00CD4355">
        <w:rPr>
          <w:sz w:val="24"/>
          <w:szCs w:val="24"/>
        </w:rPr>
        <w:t>перераб</w:t>
      </w:r>
      <w:proofErr w:type="spellEnd"/>
      <w:r w:rsidR="00CD4355">
        <w:rPr>
          <w:sz w:val="24"/>
          <w:szCs w:val="24"/>
        </w:rPr>
        <w:t xml:space="preserve">. </w:t>
      </w:r>
    </w:p>
    <w:p w:rsidR="00A249E3" w:rsidRPr="00CD4355" w:rsidRDefault="00CD4355" w:rsidP="00CD435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49E3" w:rsidRPr="00CD4355">
        <w:rPr>
          <w:sz w:val="24"/>
          <w:szCs w:val="24"/>
        </w:rPr>
        <w:t xml:space="preserve">М.: </w:t>
      </w:r>
      <w:r>
        <w:rPr>
          <w:sz w:val="24"/>
          <w:szCs w:val="24"/>
        </w:rPr>
        <w:t xml:space="preserve">   </w:t>
      </w:r>
      <w:r w:rsidR="00A249E3" w:rsidRPr="00CD4355">
        <w:rPr>
          <w:sz w:val="24"/>
          <w:szCs w:val="24"/>
        </w:rPr>
        <w:t>Издательство «Экзамен», 2015.</w:t>
      </w:r>
    </w:p>
    <w:p w:rsidR="00CB1659" w:rsidRDefault="00B213CA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D4355" w:rsidRPr="00C53ECC">
        <w:rPr>
          <w:b/>
          <w:sz w:val="24"/>
          <w:szCs w:val="24"/>
        </w:rPr>
        <w:t>Рабочая программа рассчитана н</w:t>
      </w:r>
      <w:r w:rsidR="008C0639">
        <w:rPr>
          <w:b/>
          <w:sz w:val="24"/>
          <w:szCs w:val="24"/>
        </w:rPr>
        <w:t>а 34  рабочих недели</w:t>
      </w:r>
      <w:r w:rsidR="002F284B">
        <w:rPr>
          <w:b/>
          <w:sz w:val="24"/>
          <w:szCs w:val="24"/>
        </w:rPr>
        <w:t>: 102</w:t>
      </w:r>
      <w:r w:rsidR="008C0639">
        <w:rPr>
          <w:b/>
          <w:sz w:val="24"/>
          <w:szCs w:val="24"/>
        </w:rPr>
        <w:t xml:space="preserve"> часа</w:t>
      </w:r>
      <w:r w:rsidR="00CD4355">
        <w:rPr>
          <w:b/>
          <w:sz w:val="24"/>
          <w:szCs w:val="24"/>
        </w:rPr>
        <w:t>, 3</w:t>
      </w:r>
      <w:r w:rsidR="00CD4355" w:rsidRPr="00C53ECC">
        <w:rPr>
          <w:b/>
          <w:sz w:val="24"/>
          <w:szCs w:val="24"/>
        </w:rPr>
        <w:t xml:space="preserve">  часа  в неделю.</w:t>
      </w:r>
    </w:p>
    <w:p w:rsidR="00CD4355" w:rsidRPr="00C53ECC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53ECC">
        <w:rPr>
          <w:b/>
          <w:sz w:val="24"/>
          <w:szCs w:val="24"/>
        </w:rPr>
        <w:t>Сро</w:t>
      </w:r>
      <w:r w:rsidR="002F284B">
        <w:rPr>
          <w:b/>
          <w:sz w:val="24"/>
          <w:szCs w:val="24"/>
        </w:rPr>
        <w:t>к реализации РП «Русский язык. 9</w:t>
      </w:r>
      <w:r w:rsidRPr="00C53ECC">
        <w:rPr>
          <w:b/>
          <w:sz w:val="24"/>
          <w:szCs w:val="24"/>
        </w:rPr>
        <w:t xml:space="preserve"> класс.»</w:t>
      </w:r>
      <w:r>
        <w:rPr>
          <w:b/>
          <w:sz w:val="24"/>
          <w:szCs w:val="24"/>
        </w:rPr>
        <w:t xml:space="preserve"> </w:t>
      </w:r>
      <w:r w:rsidRPr="00C53ECC">
        <w:rPr>
          <w:b/>
          <w:sz w:val="24"/>
          <w:szCs w:val="24"/>
        </w:rPr>
        <w:t>- 1 год.</w:t>
      </w:r>
    </w:p>
    <w:p w:rsidR="00CD4355" w:rsidRDefault="00CB1659" w:rsidP="00CD4355">
      <w:r>
        <w:rPr>
          <w:b/>
        </w:rPr>
        <w:t xml:space="preserve"> </w:t>
      </w:r>
      <w:r w:rsidR="002F284B">
        <w:rPr>
          <w:b/>
        </w:rPr>
        <w:t>УМК  по русскому языку для 9</w:t>
      </w:r>
      <w:r w:rsidR="00CD4355" w:rsidRPr="00915C3D">
        <w:rPr>
          <w:b/>
        </w:rPr>
        <w:t xml:space="preserve"> класса полностью соответствует данной программе</w:t>
      </w:r>
      <w:r w:rsidR="00CD4355">
        <w:t>.</w:t>
      </w:r>
    </w:p>
    <w:p w:rsidR="00CD4355" w:rsidRPr="00CD4355" w:rsidRDefault="00CD4355" w:rsidP="00CD4355"/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6500F7" w:rsidRDefault="006500F7" w:rsidP="005D2F1E">
      <w:pPr>
        <w:ind w:firstLine="709"/>
        <w:rPr>
          <w:b/>
          <w:bCs/>
        </w:rPr>
      </w:pPr>
    </w:p>
    <w:p w:rsidR="00A249E3" w:rsidRDefault="00A249E3" w:rsidP="005D2F1E">
      <w:pPr>
        <w:ind w:firstLine="709"/>
      </w:pPr>
      <w:r w:rsidRPr="00CD4355">
        <w:rPr>
          <w:b/>
          <w:bCs/>
        </w:rPr>
        <w:lastRenderedPageBreak/>
        <w:t>Цели обучения:</w:t>
      </w:r>
    </w:p>
    <w:p w:rsidR="00F036F4" w:rsidRDefault="00F036F4" w:rsidP="00CD4355">
      <w:pPr>
        <w:ind w:firstLine="709"/>
      </w:pPr>
    </w:p>
    <w:p w:rsidR="00F036F4" w:rsidRDefault="00F036F4" w:rsidP="00CD4355">
      <w:pPr>
        <w:ind w:firstLine="709"/>
      </w:pPr>
      <w: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F036F4" w:rsidRDefault="00F036F4" w:rsidP="00CD4355">
      <w:pPr>
        <w:ind w:firstLine="709"/>
      </w:pPr>
      <w: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036F4" w:rsidRDefault="00F036F4" w:rsidP="00F036F4">
      <w:r>
        <w:t xml:space="preserve"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F036F4" w:rsidRDefault="00F036F4" w:rsidP="00F036F4">
      <w:r>
        <w:t xml:space="preserve"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6500F7" w:rsidRDefault="006500F7" w:rsidP="006500F7">
      <w:pPr>
        <w:rPr>
          <w:b/>
          <w:bCs/>
        </w:rPr>
      </w:pPr>
    </w:p>
    <w:p w:rsidR="00A249E3" w:rsidRPr="00CD4355" w:rsidRDefault="00A249E3" w:rsidP="00CD4355">
      <w:pPr>
        <w:ind w:firstLine="709"/>
      </w:pPr>
      <w:r w:rsidRPr="00CD4355">
        <w:rPr>
          <w:b/>
          <w:bCs/>
        </w:rPr>
        <w:t>Задачи обучения</w:t>
      </w:r>
      <w:r w:rsidRPr="00CD4355">
        <w:t xml:space="preserve">: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</w:t>
      </w:r>
      <w:r w:rsidRPr="005D2F1E">
        <w:rPr>
          <w:sz w:val="24"/>
          <w:szCs w:val="24"/>
          <w:lang w:eastAsia="ru-RU"/>
        </w:rPr>
        <w:t xml:space="preserve">Приобретение знаний об устройстве языковой системы и закономерностях ее функционирования, </w:t>
      </w: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>развитие способности опознавать, анализировать, сопоставлять, классифициро</w:t>
      </w:r>
      <w:r>
        <w:rPr>
          <w:sz w:val="24"/>
          <w:szCs w:val="24"/>
          <w:lang w:eastAsia="ru-RU"/>
        </w:rPr>
        <w:t>вать и оценивать языковые факты;</w:t>
      </w:r>
      <w:r w:rsidRPr="005D2F1E">
        <w:rPr>
          <w:sz w:val="24"/>
          <w:szCs w:val="24"/>
          <w:lang w:eastAsia="ru-RU"/>
        </w:rPr>
        <w:t xml:space="preserve">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</w:t>
      </w:r>
      <w:r>
        <w:rPr>
          <w:sz w:val="24"/>
          <w:szCs w:val="24"/>
          <w:lang w:eastAsia="ru-RU"/>
        </w:rPr>
        <w:t>х в речи грамматических средств;</w:t>
      </w:r>
      <w:r w:rsidRPr="005D2F1E">
        <w:rPr>
          <w:sz w:val="24"/>
          <w:szCs w:val="24"/>
          <w:lang w:eastAsia="ru-RU"/>
        </w:rPr>
        <w:t xml:space="preserve">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>совершенствование орфографической и пунктуационной грамотности, развитие умении стилистически корректного использования лексики и фразеологии русского языка.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 xml:space="preserve"> 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 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5D2F1E">
        <w:rPr>
          <w:sz w:val="24"/>
          <w:szCs w:val="24"/>
          <w:lang w:eastAsia="ru-RU"/>
        </w:rPr>
        <w:t xml:space="preserve"> Совершенствование коммуникативных способностей, формирование готовности к сотрудничеству, созидательной дея</w:t>
      </w:r>
      <w:r>
        <w:rPr>
          <w:sz w:val="24"/>
          <w:szCs w:val="24"/>
          <w:lang w:eastAsia="ru-RU"/>
        </w:rPr>
        <w:t>тельности, умений вести диалог</w:t>
      </w: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2B7D08" w:rsidRDefault="002B7D08" w:rsidP="002B7D08">
      <w:pPr>
        <w:widowControl w:val="0"/>
        <w:suppressAutoHyphens/>
        <w:jc w:val="center"/>
        <w:rPr>
          <w:b/>
        </w:rPr>
      </w:pPr>
    </w:p>
    <w:p w:rsidR="00EF35D5" w:rsidRPr="00EF35D5" w:rsidRDefault="002B7D08" w:rsidP="00EF35D5">
      <w:pPr>
        <w:pStyle w:val="af1"/>
        <w:shd w:val="clear" w:color="auto" w:fill="FFFFFF"/>
        <w:spacing w:before="0" w:after="150"/>
        <w:rPr>
          <w:color w:val="333333"/>
        </w:rPr>
      </w:pPr>
      <w:r w:rsidRPr="00EF35D5">
        <w:rPr>
          <w:b/>
        </w:rPr>
        <w:t>Формы организации учебных занятий:</w:t>
      </w:r>
      <w:r w:rsidR="00EF35D5" w:rsidRPr="00EF35D5">
        <w:rPr>
          <w:color w:val="333333"/>
        </w:rPr>
        <w:t xml:space="preserve"> 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уроки-зачеты;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 практикумы;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изучения нового материала с мультимедийным сопровождением;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обобщения и закрепления изученного материала;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контроля знаний.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лингвистический анализ языковых явлений и текстов различных функциональных стилей языка;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 </w:t>
      </w:r>
      <w:r w:rsidRPr="00EF35D5">
        <w:rPr>
          <w:b/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составление плана текста;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пересказ текста по плану;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продолжение текста;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редактирование;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конспектирование;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-участие в диалогах различных видов;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 </w:t>
      </w:r>
      <w:proofErr w:type="spellStart"/>
      <w:r w:rsidRPr="00EF35D5">
        <w:rPr>
          <w:b/>
          <w:bCs/>
          <w:color w:val="000000"/>
        </w:rPr>
        <w:t>аудирование</w:t>
      </w:r>
      <w:proofErr w:type="spellEnd"/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</w:t>
      </w:r>
      <w:proofErr w:type="gramStart"/>
      <w:r w:rsidRPr="00EF35D5">
        <w:rPr>
          <w:color w:val="000000"/>
        </w:rPr>
        <w:t xml:space="preserve"> ,</w:t>
      </w:r>
      <w:proofErr w:type="gramEnd"/>
      <w:r w:rsidRPr="00EF35D5">
        <w:rPr>
          <w:color w:val="000000"/>
        </w:rPr>
        <w:t xml:space="preserve"> установление смысловых частей текста, определение их связей);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lastRenderedPageBreak/>
        <w:t>-</w:t>
      </w:r>
      <w:r w:rsidRPr="00EF35D5">
        <w:rPr>
          <w:b/>
          <w:bCs/>
          <w:color w:val="000000"/>
        </w:rPr>
        <w:t>создание собственных письменных текстов</w:t>
      </w:r>
      <w:r w:rsidRPr="00EF35D5">
        <w:rPr>
          <w:color w:val="000000"/>
        </w:rPr>
        <w:t>;</w:t>
      </w:r>
      <w:bookmarkStart w:id="0" w:name="_GoBack"/>
      <w:bookmarkEnd w:id="0"/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опорных схем и таблиц;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>работа с учебно-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</w:p>
    <w:p w:rsidR="00EF35D5" w:rsidRPr="00EF35D5" w:rsidRDefault="00EF35D5" w:rsidP="00EF35D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-работа с различными видами словарей.</w:t>
      </w:r>
    </w:p>
    <w:p w:rsidR="00EF35D5" w:rsidRPr="00EF35D5" w:rsidRDefault="00EF35D5" w:rsidP="00EF35D5">
      <w:pPr>
        <w:pStyle w:val="a4"/>
        <w:spacing w:line="276" w:lineRule="auto"/>
        <w:rPr>
          <w:sz w:val="24"/>
          <w:szCs w:val="24"/>
          <w:lang w:eastAsia="ru-RU"/>
        </w:rPr>
      </w:pPr>
    </w:p>
    <w:p w:rsidR="00EF35D5" w:rsidRPr="00EF35D5" w:rsidRDefault="00EF35D5" w:rsidP="00EF35D5">
      <w:pPr>
        <w:pStyle w:val="a4"/>
        <w:spacing w:line="276" w:lineRule="auto"/>
        <w:rPr>
          <w:sz w:val="24"/>
          <w:szCs w:val="24"/>
          <w:lang w:eastAsia="ru-RU"/>
        </w:rPr>
      </w:pPr>
    </w:p>
    <w:p w:rsidR="00EF35D5" w:rsidRPr="00EF35D5" w:rsidRDefault="00EF35D5" w:rsidP="00EF35D5">
      <w:pPr>
        <w:pStyle w:val="a4"/>
        <w:spacing w:line="276" w:lineRule="auto"/>
        <w:rPr>
          <w:sz w:val="24"/>
          <w:szCs w:val="24"/>
          <w:lang w:eastAsia="ru-RU"/>
        </w:rPr>
      </w:pPr>
    </w:p>
    <w:p w:rsidR="00EF35D5" w:rsidRPr="00EF35D5" w:rsidRDefault="00EF35D5" w:rsidP="00EF35D5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Pr="00EF35D5" w:rsidRDefault="006500F7" w:rsidP="00EF35D5">
      <w:pPr>
        <w:pStyle w:val="af1"/>
        <w:shd w:val="clear" w:color="auto" w:fill="FFFFFF"/>
        <w:spacing w:before="0" w:after="150"/>
        <w:rPr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2B7D08" w:rsidRDefault="002B7D0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6500F7" w:rsidRDefault="006500F7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 xml:space="preserve"> </w:t>
      </w:r>
      <w:r w:rsidR="004907C6">
        <w:rPr>
          <w:b/>
          <w:color w:val="FF0000"/>
          <w:sz w:val="28"/>
          <w:szCs w:val="28"/>
        </w:rPr>
        <w:t xml:space="preserve">Планируемые </w:t>
      </w:r>
      <w:r w:rsidR="00F9372B" w:rsidRPr="00CB1659">
        <w:rPr>
          <w:b/>
          <w:color w:val="FF0000"/>
          <w:sz w:val="28"/>
          <w:szCs w:val="28"/>
        </w:rPr>
        <w:t xml:space="preserve">результаты </w:t>
      </w:r>
      <w:r w:rsidR="00F13773">
        <w:rPr>
          <w:b/>
          <w:color w:val="FF0000"/>
          <w:sz w:val="28"/>
          <w:szCs w:val="28"/>
        </w:rPr>
        <w:t>освое</w:t>
      </w:r>
      <w:r w:rsidR="004907C6">
        <w:rPr>
          <w:b/>
          <w:color w:val="FF0000"/>
          <w:sz w:val="28"/>
          <w:szCs w:val="28"/>
        </w:rPr>
        <w:t>ния учебного предмета</w:t>
      </w:r>
    </w:p>
    <w:p w:rsidR="006A08C0" w:rsidRPr="00CB1659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Pr="00CB1659">
        <w:rPr>
          <w:b/>
          <w:color w:val="FF0000"/>
          <w:sz w:val="28"/>
          <w:szCs w:val="28"/>
        </w:rPr>
        <w:t>«Русский язык.</w:t>
      </w:r>
      <w:r>
        <w:rPr>
          <w:b/>
          <w:color w:val="FF0000"/>
          <w:sz w:val="28"/>
          <w:szCs w:val="28"/>
        </w:rPr>
        <w:t xml:space="preserve"> </w:t>
      </w:r>
      <w:r w:rsidR="008C0639">
        <w:rPr>
          <w:b/>
          <w:color w:val="FF0000"/>
          <w:sz w:val="28"/>
          <w:szCs w:val="28"/>
        </w:rPr>
        <w:t>9</w:t>
      </w:r>
      <w:r w:rsidRPr="00CB1659">
        <w:rPr>
          <w:b/>
          <w:color w:val="FF0000"/>
          <w:sz w:val="28"/>
          <w:szCs w:val="28"/>
        </w:rPr>
        <w:t xml:space="preserve"> класс»</w:t>
      </w:r>
      <w:r w:rsidR="006E5BF1">
        <w:rPr>
          <w:b/>
          <w:color w:val="FF0000"/>
          <w:sz w:val="28"/>
          <w:szCs w:val="28"/>
        </w:rPr>
        <w:t>.</w:t>
      </w:r>
    </w:p>
    <w:p w:rsidR="00CD4355" w:rsidRPr="00CB1659" w:rsidRDefault="00CD4355" w:rsidP="00D5458A">
      <w:pPr>
        <w:pStyle w:val="a4"/>
        <w:rPr>
          <w:b/>
          <w:color w:val="FF0000"/>
          <w:sz w:val="24"/>
          <w:szCs w:val="24"/>
        </w:rPr>
      </w:pPr>
      <w:r w:rsidRPr="00CB1659">
        <w:rPr>
          <w:b/>
          <w:color w:val="FF0000"/>
          <w:sz w:val="24"/>
          <w:szCs w:val="24"/>
        </w:rPr>
        <w:t xml:space="preserve">                          </w:t>
      </w:r>
    </w:p>
    <w:p w:rsidR="00CD4355" w:rsidRPr="004E7E43" w:rsidRDefault="00CD4355" w:rsidP="006500F7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6500F7" w:rsidRPr="006500F7" w:rsidRDefault="006500F7" w:rsidP="006500F7">
      <w:pPr>
        <w:keepNext/>
        <w:keepLines/>
        <w:widowControl w:val="0"/>
        <w:ind w:firstLine="567"/>
        <w:jc w:val="both"/>
        <w:outlineLvl w:val="1"/>
        <w:rPr>
          <w:b/>
          <w:lang w:eastAsia="en-US"/>
        </w:rPr>
      </w:pPr>
      <w:bookmarkStart w:id="1" w:name="_Toc287934277"/>
      <w:bookmarkStart w:id="2" w:name="_Toc414553134"/>
      <w:r w:rsidRPr="006500F7">
        <w:rPr>
          <w:b/>
          <w:lang w:eastAsia="en-US"/>
        </w:rPr>
        <w:t>Выпускник научится:</w:t>
      </w:r>
      <w:bookmarkEnd w:id="1"/>
      <w:bookmarkEnd w:id="2"/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 xml:space="preserve">владеть различными видами </w:t>
      </w:r>
      <w:proofErr w:type="spellStart"/>
      <w:r w:rsidRPr="006500F7">
        <w:t>аудирования</w:t>
      </w:r>
      <w:proofErr w:type="spellEnd"/>
      <w:r w:rsidRPr="006500F7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 xml:space="preserve">участвовать в диалогическом и </w:t>
      </w:r>
      <w:proofErr w:type="spellStart"/>
      <w:r w:rsidRPr="006500F7">
        <w:t>полилогическом</w:t>
      </w:r>
      <w:proofErr w:type="spellEnd"/>
      <w:r w:rsidRPr="006500F7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использовать знание алфавита при поиске информации;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различать значимые и незначимые единицы языка;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проводить фонетический и орфоэпический анализ слова;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членить слова на слоги и правильно их переносить;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проводить морфемный и словообразовательный анализ слов;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проводить лексический анализ слова;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опознавать самостоятельные части речи и их формы, а также служебные части речи и междометия;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проводить морфологический анализ слова;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 xml:space="preserve">применять знания и умения по </w:t>
      </w:r>
      <w:proofErr w:type="spellStart"/>
      <w:r w:rsidRPr="006500F7">
        <w:t>морфемике</w:t>
      </w:r>
      <w:proofErr w:type="spellEnd"/>
      <w:r w:rsidRPr="006500F7">
        <w:t xml:space="preserve"> и словообразованию при проведении морфологического анализа слов;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опознавать основные единицы синтаксиса (словосочетание, предложение, текст);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находить грамматическую основу предложения;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распознавать главные и второстепенные члены предложения;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опознавать предложения простые и сложные, предложения осложненной структуры;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lastRenderedPageBreak/>
        <w:t>проводить синтаксический анализ словосочетания и предложения;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соблюдать основные языковые нормы в устной и письменной речи;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опираться на фонетический, морфемный, словообразовательный и морфологический анализ в практике правописания;</w:t>
      </w:r>
    </w:p>
    <w:p w:rsidR="006500F7" w:rsidRP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опираться на грамматико-интонационный анализ при объяснении расстановки знаков препинания в предложении;</w:t>
      </w:r>
    </w:p>
    <w:p w:rsidR="006500F7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6500F7">
        <w:t>использовать орфографические словари.</w:t>
      </w:r>
    </w:p>
    <w:p w:rsidR="00964198" w:rsidRPr="006500F7" w:rsidRDefault="00964198" w:rsidP="00964198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</w:pPr>
    </w:p>
    <w:p w:rsidR="006500F7" w:rsidRPr="006500F7" w:rsidRDefault="006500F7" w:rsidP="006500F7">
      <w:pPr>
        <w:keepNext/>
        <w:keepLines/>
        <w:widowControl w:val="0"/>
        <w:ind w:firstLine="567"/>
        <w:jc w:val="both"/>
        <w:outlineLvl w:val="1"/>
        <w:rPr>
          <w:b/>
          <w:lang w:eastAsia="en-US"/>
        </w:rPr>
      </w:pPr>
      <w:bookmarkStart w:id="3" w:name="_Toc414553135"/>
      <w:r w:rsidRPr="006500F7">
        <w:rPr>
          <w:b/>
          <w:lang w:eastAsia="en-US"/>
        </w:rPr>
        <w:t>Выпускник получит возможность научиться:</w:t>
      </w:r>
      <w:bookmarkEnd w:id="3"/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162FEC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162FEC">
        <w:t>оценивать собственную и чужую речь с точки зрения точного, уместного и выразительного словоупотребления;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162FEC">
        <w:t xml:space="preserve">опознавать различные выразительные средства языка; 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162FEC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162FEC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62FEC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62FEC">
        <w:t>характеризовать словообразовательные цепочки и словообразовательные гнезда;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62FEC">
        <w:t>использовать этимологические данные для объяснения правописания и лексического значения слова;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62FEC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500F7" w:rsidRPr="00162FEC" w:rsidRDefault="006500F7" w:rsidP="00EF35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62FEC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500F7" w:rsidRPr="00162FEC" w:rsidRDefault="006500F7" w:rsidP="006500F7">
      <w:pPr>
        <w:ind w:firstLine="709"/>
        <w:jc w:val="both"/>
      </w:pPr>
    </w:p>
    <w:p w:rsidR="006500F7" w:rsidRPr="00162FEC" w:rsidRDefault="006500F7" w:rsidP="006500F7">
      <w:pPr>
        <w:ind w:firstLine="709"/>
        <w:jc w:val="both"/>
      </w:pPr>
    </w:p>
    <w:p w:rsidR="006500F7" w:rsidRPr="00162FEC" w:rsidRDefault="006500F7" w:rsidP="006500F7">
      <w:pPr>
        <w:ind w:firstLine="709"/>
        <w:jc w:val="both"/>
      </w:pPr>
    </w:p>
    <w:p w:rsidR="006500F7" w:rsidRPr="006500F7" w:rsidRDefault="006500F7" w:rsidP="006500F7">
      <w:pPr>
        <w:ind w:firstLine="709"/>
        <w:jc w:val="both"/>
      </w:pPr>
    </w:p>
    <w:p w:rsidR="006500F7" w:rsidRPr="006500F7" w:rsidRDefault="006500F7" w:rsidP="006500F7">
      <w:pPr>
        <w:ind w:firstLine="709"/>
        <w:jc w:val="both"/>
      </w:pPr>
    </w:p>
    <w:p w:rsidR="00CD4355" w:rsidRPr="006500F7" w:rsidRDefault="00CD4355" w:rsidP="00CD4355">
      <w:pPr>
        <w:pStyle w:val="a4"/>
        <w:rPr>
          <w:sz w:val="24"/>
          <w:szCs w:val="24"/>
        </w:rPr>
      </w:pPr>
    </w:p>
    <w:p w:rsidR="00CD4355" w:rsidRPr="006500F7" w:rsidRDefault="00CD4355" w:rsidP="00CD4355">
      <w:pPr>
        <w:pStyle w:val="a4"/>
        <w:rPr>
          <w:sz w:val="24"/>
          <w:szCs w:val="24"/>
        </w:rPr>
      </w:pPr>
    </w:p>
    <w:p w:rsidR="00CD4355" w:rsidRPr="006500F7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Pr="006500F7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Pr="006500F7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Pr="006500F7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Pr="006500F7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471B17" w:rsidRPr="00471B17" w:rsidRDefault="006E570F" w:rsidP="00471B1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27338C" w:rsidRPr="006E570F" w:rsidRDefault="0027338C" w:rsidP="00D5458A">
      <w:pPr>
        <w:pStyle w:val="a4"/>
        <w:rPr>
          <w:b/>
          <w:color w:val="FF0000"/>
          <w:sz w:val="24"/>
          <w:szCs w:val="24"/>
        </w:rPr>
      </w:pPr>
    </w:p>
    <w:p w:rsidR="0027338C" w:rsidRPr="00AD3EC4" w:rsidRDefault="006E570F" w:rsidP="00AD3EC4">
      <w:pPr>
        <w:rPr>
          <w:b/>
          <w:color w:val="000000"/>
        </w:rPr>
      </w:pPr>
      <w:r>
        <w:rPr>
          <w:b/>
          <w:color w:val="FF0000"/>
        </w:rPr>
        <w:t xml:space="preserve">                         </w:t>
      </w: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4E59C4" w:rsidRPr="00964198" w:rsidRDefault="00F9372B" w:rsidP="004E59C4">
      <w:pPr>
        <w:rPr>
          <w:b/>
          <w:color w:val="FF0000"/>
          <w:sz w:val="28"/>
          <w:szCs w:val="28"/>
          <w:lang w:eastAsia="en-US"/>
        </w:rPr>
      </w:pPr>
      <w:r w:rsidRPr="00964198">
        <w:rPr>
          <w:b/>
          <w:color w:val="FF0000"/>
          <w:lang w:eastAsia="en-US"/>
        </w:rPr>
        <w:lastRenderedPageBreak/>
        <w:t xml:space="preserve">                            </w:t>
      </w:r>
      <w:r w:rsidR="004E59C4" w:rsidRPr="00964198">
        <w:rPr>
          <w:b/>
          <w:color w:val="FF0000"/>
          <w:sz w:val="28"/>
          <w:szCs w:val="28"/>
          <w:lang w:eastAsia="en-US"/>
        </w:rPr>
        <w:t>Содержание учебного предмета «Русский язык. 9 класс».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b/>
          <w:bCs/>
          <w:color w:val="333333"/>
        </w:rPr>
        <w:t xml:space="preserve"> «Международное значение русского языка» (1ч.)</w:t>
      </w:r>
    </w:p>
    <w:p w:rsidR="004E59C4" w:rsidRPr="004E59C4" w:rsidRDefault="004E59C4" w:rsidP="004E59C4">
      <w:pPr>
        <w:shd w:val="clear" w:color="auto" w:fill="FFFFFF"/>
        <w:spacing w:after="150"/>
        <w:jc w:val="center"/>
        <w:rPr>
          <w:color w:val="333333"/>
        </w:rPr>
      </w:pPr>
      <w:r w:rsidRPr="004E59C4">
        <w:rPr>
          <w:b/>
          <w:bCs/>
          <w:color w:val="333333"/>
        </w:rPr>
        <w:t>Повторение изученного в 5-8 классах (9+1ч.)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 xml:space="preserve">Фонетика. Графика. Орфография. Лексика и фразеология. Орфография. </w:t>
      </w:r>
      <w:proofErr w:type="spellStart"/>
      <w:r w:rsidRPr="004E59C4">
        <w:rPr>
          <w:color w:val="333333"/>
        </w:rPr>
        <w:t>Морфемика</w:t>
      </w:r>
      <w:proofErr w:type="spellEnd"/>
      <w:r w:rsidRPr="004E59C4">
        <w:rPr>
          <w:color w:val="333333"/>
        </w:rPr>
        <w:t>. Словообразование. Морфология. Самостоятельные и служебные части речи. Синтаксис словосочетания и простого предложения. РР Текст. Контрольная работа по теме «Повторение изученного в 5-8 классах».</w:t>
      </w:r>
    </w:p>
    <w:p w:rsidR="004E59C4" w:rsidRPr="004E59C4" w:rsidRDefault="004E59C4" w:rsidP="004E59C4">
      <w:pPr>
        <w:shd w:val="clear" w:color="auto" w:fill="FFFFFF"/>
        <w:spacing w:after="150"/>
        <w:jc w:val="center"/>
        <w:rPr>
          <w:color w:val="333333"/>
        </w:rPr>
      </w:pPr>
      <w:r w:rsidRPr="004E59C4">
        <w:rPr>
          <w:b/>
          <w:bCs/>
          <w:color w:val="333333"/>
        </w:rPr>
        <w:t>Сложное предложение. Сложносочинённые предложения (8ч.)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Понятие о сложном предложении. Сложные и бес</w:t>
      </w:r>
      <w:r w:rsidRPr="004E59C4">
        <w:rPr>
          <w:color w:val="333333"/>
        </w:rPr>
        <w:softHyphen/>
        <w:t>союзные предложения. Разделительные и выделитель</w:t>
      </w:r>
      <w:r w:rsidRPr="004E59C4">
        <w:rPr>
          <w:color w:val="333333"/>
        </w:rPr>
        <w:softHyphen/>
        <w:t>ные знаки препинания между частями сложного пред</w:t>
      </w:r>
      <w:r w:rsidRPr="004E59C4">
        <w:rPr>
          <w:color w:val="333333"/>
        </w:rPr>
        <w:softHyphen/>
        <w:t>ложения. Интонация сложного предложения.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Понятие о сложносочиненном предложении. Смысловые отношения в сложносочиненном предложении. Сложносочиненное предложение с разде</w:t>
      </w:r>
      <w:r w:rsidRPr="004E59C4">
        <w:rPr>
          <w:color w:val="333333"/>
        </w:rPr>
        <w:softHyphen/>
        <w:t>лительными союзами. Сложносочиненное предложе</w:t>
      </w:r>
      <w:r w:rsidRPr="004E59C4">
        <w:rPr>
          <w:color w:val="333333"/>
        </w:rPr>
        <w:softHyphen/>
        <w:t>ние с соединительными союзами. Сложносочиненное предложение с противительными союзами. Раздели</w:t>
      </w:r>
      <w:r w:rsidRPr="004E59C4">
        <w:rPr>
          <w:color w:val="333333"/>
        </w:rPr>
        <w:softHyphen/>
        <w:t>тельные знаки препинания между частями сложносо</w:t>
      </w:r>
      <w:r w:rsidRPr="004E59C4">
        <w:rPr>
          <w:color w:val="333333"/>
        </w:rPr>
        <w:softHyphen/>
        <w:t>чиненного предложения. Синтаксический и пунктуа</w:t>
      </w:r>
      <w:r w:rsidRPr="004E59C4">
        <w:rPr>
          <w:color w:val="333333"/>
        </w:rPr>
        <w:softHyphen/>
        <w:t>ционный разбор сложносочиненного предложения. Повторение (контрольные вопросы и задания).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t>К.Р. </w:t>
      </w:r>
      <w:r w:rsidRPr="004E59C4">
        <w:rPr>
          <w:color w:val="333333"/>
        </w:rPr>
        <w:t>Контрольный диктант № 3 с грамматическим заданием.</w:t>
      </w:r>
    </w:p>
    <w:p w:rsidR="004E59C4" w:rsidRPr="004E59C4" w:rsidRDefault="004E59C4" w:rsidP="004E59C4">
      <w:pPr>
        <w:shd w:val="clear" w:color="auto" w:fill="FFFFFF"/>
        <w:spacing w:after="150"/>
        <w:jc w:val="center"/>
        <w:rPr>
          <w:color w:val="333333"/>
        </w:rPr>
      </w:pPr>
      <w:r w:rsidRPr="004E59C4">
        <w:rPr>
          <w:b/>
          <w:bCs/>
          <w:color w:val="333333"/>
        </w:rPr>
        <w:t>Сложноподчиненные предложения. Основные группы сложноподчинённых предложений (31+8ч.)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Понятие о сложноподчиненном предложении. Союзы и союзные слова в сложноподчиненном предло</w:t>
      </w:r>
      <w:r w:rsidRPr="004E59C4">
        <w:rPr>
          <w:color w:val="333333"/>
        </w:rPr>
        <w:softHyphen/>
        <w:t>жении. Роль указательных слов в сложноподчиненном предложении.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t>Р.Р. </w:t>
      </w:r>
      <w:r w:rsidRPr="004E59C4">
        <w:rPr>
          <w:color w:val="333333"/>
        </w:rPr>
        <w:t>Сжатое изложение. РР Изложение.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К Р. Сочинение-рассуждение о природе родного края.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</w:t>
      </w:r>
      <w:r w:rsidRPr="004E59C4">
        <w:rPr>
          <w:color w:val="333333"/>
        </w:rPr>
        <w:softHyphen/>
        <w:t>ложения с придаточными цели, причины, условия, уступки, следствия. Сложноподчиненные предложе</w:t>
      </w:r>
      <w:r w:rsidRPr="004E59C4">
        <w:rPr>
          <w:color w:val="333333"/>
        </w:rPr>
        <w:softHyphen/>
        <w:t>ния с придаточными образа действия, меры, степени и сравнительными. Сложноподчиненные предложе</w:t>
      </w:r>
      <w:r w:rsidRPr="004E59C4">
        <w:rPr>
          <w:color w:val="333333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4E59C4">
        <w:rPr>
          <w:color w:val="333333"/>
        </w:rPr>
        <w:softHyphen/>
        <w:t>ненного предложения. Повторение.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t>Р.Р. </w:t>
      </w:r>
      <w:r w:rsidRPr="004E59C4">
        <w:rPr>
          <w:color w:val="333333"/>
        </w:rPr>
        <w:t>Сжатый пересказ текста. Комплекс</w:t>
      </w:r>
      <w:r w:rsidRPr="004E59C4">
        <w:rPr>
          <w:color w:val="333333"/>
        </w:rPr>
        <w:softHyphen/>
        <w:t>ный анализ текста.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t>К.Р. </w:t>
      </w:r>
      <w:r w:rsidRPr="004E59C4">
        <w:rPr>
          <w:color w:val="333333"/>
        </w:rPr>
        <w:t>Контрольное сжатое изложение. Контрольное сочинение-рассуждение. Контрольное тестирование № 1 по теме «Сложноподчиненные предложения».</w:t>
      </w:r>
      <w:r w:rsidRPr="004E59C4">
        <w:rPr>
          <w:b/>
          <w:bCs/>
          <w:color w:val="333333"/>
        </w:rPr>
        <w:t> </w:t>
      </w:r>
      <w:r w:rsidRPr="004E59C4">
        <w:rPr>
          <w:color w:val="333333"/>
        </w:rPr>
        <w:t>Контрольная работа по теме «Сложноподчинённые предложения».</w:t>
      </w:r>
    </w:p>
    <w:p w:rsidR="004E59C4" w:rsidRPr="004E59C4" w:rsidRDefault="004E59C4" w:rsidP="004E59C4">
      <w:pPr>
        <w:shd w:val="clear" w:color="auto" w:fill="FFFFFF"/>
        <w:spacing w:after="150"/>
        <w:jc w:val="center"/>
        <w:rPr>
          <w:color w:val="333333"/>
        </w:rPr>
      </w:pPr>
      <w:r w:rsidRPr="004E59C4">
        <w:rPr>
          <w:b/>
          <w:bCs/>
          <w:color w:val="333333"/>
        </w:rPr>
        <w:t>Бессоюзные сложные предложения (9+1ч.)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4E59C4">
        <w:rPr>
          <w:color w:val="333333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</w:t>
      </w:r>
      <w:r w:rsidRPr="004E59C4">
        <w:rPr>
          <w:color w:val="333333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4E59C4">
        <w:rPr>
          <w:color w:val="333333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</w:t>
      </w:r>
      <w:r w:rsidRPr="004E59C4">
        <w:rPr>
          <w:color w:val="333333"/>
        </w:rPr>
        <w:softHyphen/>
        <w:t>ложения. Повторение.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t>Р.Р. </w:t>
      </w:r>
      <w:r w:rsidRPr="004E59C4">
        <w:rPr>
          <w:color w:val="333333"/>
        </w:rPr>
        <w:t>Сжатое изложение.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lastRenderedPageBreak/>
        <w:t>К.Р. </w:t>
      </w:r>
      <w:r w:rsidRPr="004E59C4">
        <w:rPr>
          <w:color w:val="333333"/>
        </w:rPr>
        <w:t>Контрольное тестирование № 2 по теме «Бессоюзное сложное предложение». Контрольное сжатое изложение.</w:t>
      </w:r>
    </w:p>
    <w:p w:rsidR="004E59C4" w:rsidRPr="004E59C4" w:rsidRDefault="004E59C4" w:rsidP="004E59C4">
      <w:pPr>
        <w:shd w:val="clear" w:color="auto" w:fill="FFFFFF"/>
        <w:spacing w:after="150"/>
        <w:jc w:val="center"/>
        <w:rPr>
          <w:color w:val="333333"/>
        </w:rPr>
      </w:pPr>
      <w:r w:rsidRPr="004E59C4">
        <w:rPr>
          <w:b/>
          <w:bCs/>
          <w:color w:val="333333"/>
        </w:rPr>
        <w:t>Сложные предложения с различными видами связи (4+4ч.)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Употребление союзной (сочинительной и подчи</w:t>
      </w:r>
      <w:r w:rsidRPr="004E59C4">
        <w:rPr>
          <w:color w:val="333333"/>
        </w:rPr>
        <w:softHyphen/>
        <w:t>нительной) и бессоюзной связи в сложных предло</w:t>
      </w:r>
      <w:r w:rsidRPr="004E59C4">
        <w:rPr>
          <w:color w:val="333333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4E59C4">
        <w:rPr>
          <w:color w:val="333333"/>
        </w:rPr>
        <w:softHyphen/>
        <w:t>туационный разбор предложения с различными видами связи. Публичная речь. Повторение.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t>Р.Р. </w:t>
      </w:r>
      <w:r w:rsidRPr="004E59C4">
        <w:rPr>
          <w:color w:val="333333"/>
        </w:rPr>
        <w:t>Комплексный анализ текста. Сочинение на основе картины. Публичное выступление.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i/>
          <w:iCs/>
          <w:color w:val="333333"/>
        </w:rPr>
        <w:t>К.Р. </w:t>
      </w:r>
      <w:r w:rsidRPr="004E59C4">
        <w:rPr>
          <w:color w:val="333333"/>
        </w:rPr>
        <w:t>Контрольный диктант № 4 с грамматическим</w:t>
      </w:r>
      <w:r w:rsidRPr="004E59C4">
        <w:rPr>
          <w:i/>
          <w:iCs/>
          <w:color w:val="333333"/>
        </w:rPr>
        <w:t> </w:t>
      </w:r>
      <w:r w:rsidRPr="004E59C4">
        <w:rPr>
          <w:color w:val="333333"/>
        </w:rPr>
        <w:t>заданием.</w:t>
      </w:r>
    </w:p>
    <w:p w:rsidR="004E59C4" w:rsidRPr="004E59C4" w:rsidRDefault="004E59C4" w:rsidP="004E59C4">
      <w:pPr>
        <w:shd w:val="clear" w:color="auto" w:fill="FFFFFF"/>
        <w:spacing w:after="150"/>
        <w:jc w:val="center"/>
        <w:rPr>
          <w:color w:val="333333"/>
        </w:rPr>
      </w:pPr>
      <w:r w:rsidRPr="004E59C4">
        <w:rPr>
          <w:b/>
          <w:bCs/>
          <w:color w:val="333333"/>
        </w:rPr>
        <w:t>Общие сведения о языке (4 +1 ч.)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>Роль языка в жизни общества. Язык как исторически развивающееся явление. Русский литературный язык и его стили</w:t>
      </w:r>
      <w:r w:rsidRPr="004E59C4">
        <w:rPr>
          <w:b/>
          <w:bCs/>
          <w:color w:val="333333"/>
        </w:rPr>
        <w:t> </w:t>
      </w:r>
      <w:proofErr w:type="gramStart"/>
      <w:r w:rsidRPr="004E59C4">
        <w:rPr>
          <w:color w:val="333333"/>
        </w:rPr>
        <w:t>Р</w:t>
      </w:r>
      <w:proofErr w:type="gramEnd"/>
      <w:r w:rsidRPr="004E59C4">
        <w:rPr>
          <w:color w:val="333333"/>
        </w:rPr>
        <w:t>/р. Сжатое изложение (по материалам ГИА)..</w:t>
      </w:r>
    </w:p>
    <w:p w:rsidR="004E59C4" w:rsidRPr="004E59C4" w:rsidRDefault="004E59C4" w:rsidP="004E59C4">
      <w:pPr>
        <w:shd w:val="clear" w:color="auto" w:fill="FFFFFF"/>
        <w:spacing w:after="150"/>
        <w:jc w:val="center"/>
        <w:rPr>
          <w:color w:val="333333"/>
        </w:rPr>
      </w:pPr>
      <w:r w:rsidRPr="004E59C4">
        <w:rPr>
          <w:b/>
          <w:bCs/>
          <w:color w:val="333333"/>
        </w:rPr>
        <w:t>Систематизация изученного в 9 классе (23+1 ч.)</w:t>
      </w:r>
    </w:p>
    <w:p w:rsidR="004E59C4" w:rsidRPr="004E59C4" w:rsidRDefault="004E59C4" w:rsidP="004E59C4">
      <w:pPr>
        <w:shd w:val="clear" w:color="auto" w:fill="FFFFFF"/>
        <w:spacing w:after="150"/>
        <w:rPr>
          <w:color w:val="333333"/>
        </w:rPr>
      </w:pPr>
      <w:r w:rsidRPr="004E59C4">
        <w:rPr>
          <w:color w:val="333333"/>
        </w:rPr>
        <w:t xml:space="preserve">Фонетика и графика. Лексикология (лексика) и фразеология. </w:t>
      </w:r>
      <w:proofErr w:type="spellStart"/>
      <w:r w:rsidRPr="004E59C4">
        <w:rPr>
          <w:color w:val="333333"/>
        </w:rPr>
        <w:t>Морфемика</w:t>
      </w:r>
      <w:proofErr w:type="spellEnd"/>
      <w:r w:rsidRPr="004E59C4">
        <w:rPr>
          <w:color w:val="333333"/>
        </w:rPr>
        <w:t>. Словообразование. Мор</w:t>
      </w:r>
      <w:r w:rsidRPr="004E59C4">
        <w:rPr>
          <w:color w:val="333333"/>
        </w:rPr>
        <w:softHyphen/>
        <w:t>фология. Синтаксис. Орфография. Пунктуация. Итоговый контрольный тест (по материалам ГИА).</w:t>
      </w:r>
    </w:p>
    <w:p w:rsidR="004E59C4" w:rsidRPr="004E59C4" w:rsidRDefault="004E59C4" w:rsidP="004E59C4">
      <w:pPr>
        <w:rPr>
          <w:b/>
          <w:color w:val="FF0000"/>
          <w:lang w:eastAsia="en-US"/>
        </w:rPr>
      </w:pPr>
    </w:p>
    <w:p w:rsidR="004E59C4" w:rsidRPr="004E59C4" w:rsidRDefault="004E59C4" w:rsidP="004E59C4">
      <w:pPr>
        <w:rPr>
          <w:b/>
          <w:color w:val="FF0000"/>
          <w:u w:val="single"/>
          <w:lang w:eastAsia="en-US"/>
        </w:rPr>
      </w:pPr>
      <w:r w:rsidRPr="004E59C4">
        <w:rPr>
          <w:b/>
          <w:color w:val="FF0000"/>
          <w:lang w:eastAsia="en-US"/>
        </w:rPr>
        <w:t xml:space="preserve"> </w:t>
      </w:r>
    </w:p>
    <w:p w:rsidR="004E59C4" w:rsidRPr="004E59C4" w:rsidRDefault="004E59C4" w:rsidP="004E59C4">
      <w:pPr>
        <w:shd w:val="clear" w:color="auto" w:fill="FFFFFF"/>
        <w:ind w:left="567" w:right="393"/>
        <w:rPr>
          <w:bCs/>
          <w:i/>
          <w:iCs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27338C" w:rsidRPr="0027338C" w:rsidRDefault="0027338C" w:rsidP="0027338C">
      <w:pPr>
        <w:spacing w:after="200"/>
        <w:rPr>
          <w:b/>
          <w:color w:val="000000"/>
        </w:rPr>
      </w:pPr>
    </w:p>
    <w:p w:rsidR="00D5458A" w:rsidRDefault="00D5458A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F9372B" w:rsidRDefault="00F9372B" w:rsidP="0027338C">
      <w:pPr>
        <w:pStyle w:val="a4"/>
        <w:rPr>
          <w:rStyle w:val="apple-converted-space"/>
          <w:b/>
          <w:bCs/>
          <w:i/>
          <w:iCs/>
          <w:color w:val="000000"/>
        </w:rPr>
      </w:pPr>
    </w:p>
    <w:p w:rsidR="00CD4355" w:rsidRDefault="00CD4355" w:rsidP="00CD4355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D5458A" w:rsidRPr="00CD4355" w:rsidRDefault="00D5458A" w:rsidP="00CD4355">
      <w:pPr>
        <w:rPr>
          <w:b/>
        </w:rPr>
      </w:pPr>
    </w:p>
    <w:p w:rsidR="00D56531" w:rsidRDefault="00CD4355" w:rsidP="00BC660C">
      <w:pPr>
        <w:widowControl w:val="0"/>
        <w:suppressAutoHyphens/>
      </w:pPr>
      <w:r w:rsidRPr="0022535A">
        <w:rPr>
          <w:b/>
        </w:rPr>
        <w:t xml:space="preserve">         </w:t>
      </w:r>
    </w:p>
    <w:p w:rsidR="00D5458A" w:rsidRDefault="00D5458A" w:rsidP="006A0821"/>
    <w:p w:rsidR="00CD4355" w:rsidRDefault="00CD4355" w:rsidP="006A0821"/>
    <w:p w:rsidR="00CD4355" w:rsidRDefault="00CD4355" w:rsidP="006A0821"/>
    <w:p w:rsidR="00F9372B" w:rsidRDefault="00D5458A" w:rsidP="00D5458A">
      <w:pPr>
        <w:pStyle w:val="a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7D731B">
        <w:rPr>
          <w:b/>
          <w:color w:val="FF0000"/>
          <w:sz w:val="24"/>
          <w:szCs w:val="24"/>
        </w:rPr>
        <w:t xml:space="preserve">            </w:t>
      </w:r>
      <w:r w:rsidR="00813FB5">
        <w:rPr>
          <w:b/>
          <w:color w:val="FF0000"/>
          <w:sz w:val="24"/>
          <w:szCs w:val="24"/>
        </w:rPr>
        <w:t xml:space="preserve">                             </w:t>
      </w:r>
      <w:r w:rsidR="007D731B">
        <w:rPr>
          <w:b/>
          <w:color w:val="FF0000"/>
          <w:sz w:val="24"/>
          <w:szCs w:val="24"/>
        </w:rPr>
        <w:t xml:space="preserve">  </w:t>
      </w: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F9372B" w:rsidRDefault="00F9372B" w:rsidP="00D5458A">
      <w:pPr>
        <w:pStyle w:val="a4"/>
        <w:rPr>
          <w:b/>
          <w:color w:val="FF0000"/>
          <w:sz w:val="24"/>
          <w:szCs w:val="24"/>
        </w:rPr>
      </w:pPr>
    </w:p>
    <w:p w:rsidR="001C4E78" w:rsidRDefault="007D731B" w:rsidP="00F9372B">
      <w:pPr>
        <w:pStyle w:val="a4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</w:rPr>
        <w:t xml:space="preserve">  </w:t>
      </w:r>
      <w:r w:rsidR="00F9372B">
        <w:rPr>
          <w:b/>
          <w:color w:val="FF0000"/>
          <w:sz w:val="24"/>
          <w:szCs w:val="24"/>
        </w:rPr>
        <w:t xml:space="preserve">                                       </w:t>
      </w:r>
      <w:r w:rsidR="006874DF" w:rsidRPr="00F9372B">
        <w:rPr>
          <w:b/>
          <w:color w:val="FF0000"/>
          <w:sz w:val="24"/>
          <w:szCs w:val="24"/>
        </w:rPr>
        <w:t xml:space="preserve"> </w:t>
      </w:r>
      <w:r w:rsidR="00964198">
        <w:rPr>
          <w:b/>
          <w:color w:val="FF0000"/>
          <w:sz w:val="24"/>
          <w:szCs w:val="24"/>
        </w:rPr>
        <w:t>Календарно-</w:t>
      </w:r>
      <w:r w:rsidR="00964198">
        <w:rPr>
          <w:b/>
          <w:color w:val="FF0000"/>
          <w:sz w:val="28"/>
          <w:szCs w:val="28"/>
        </w:rPr>
        <w:t>т</w:t>
      </w:r>
      <w:r w:rsidR="0022535A" w:rsidRPr="0022535A">
        <w:rPr>
          <w:b/>
          <w:color w:val="FF0000"/>
          <w:sz w:val="28"/>
          <w:szCs w:val="28"/>
        </w:rPr>
        <w:t>ематическое планирование</w:t>
      </w:r>
      <w:r w:rsidR="00D5458A" w:rsidRPr="0022535A">
        <w:rPr>
          <w:b/>
          <w:color w:val="FF0000"/>
          <w:sz w:val="28"/>
          <w:szCs w:val="28"/>
        </w:rPr>
        <w:t>.</w:t>
      </w:r>
      <w:r w:rsidR="006E06CE" w:rsidRPr="0022535A">
        <w:rPr>
          <w:b/>
          <w:color w:val="FF0000"/>
          <w:sz w:val="28"/>
          <w:szCs w:val="28"/>
        </w:rPr>
        <w:t xml:space="preserve">  </w:t>
      </w:r>
    </w:p>
    <w:p w:rsidR="00522D45" w:rsidRPr="00F9372B" w:rsidRDefault="00522D45" w:rsidP="00F9372B">
      <w:pPr>
        <w:pStyle w:val="a4"/>
        <w:rPr>
          <w:b/>
          <w:color w:val="FF0000"/>
          <w:sz w:val="28"/>
          <w:szCs w:val="28"/>
        </w:rPr>
      </w:pPr>
    </w:p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"/>
        <w:gridCol w:w="4544"/>
        <w:gridCol w:w="850"/>
        <w:gridCol w:w="1276"/>
        <w:gridCol w:w="992"/>
        <w:gridCol w:w="2704"/>
        <w:gridCol w:w="15"/>
      </w:tblGrid>
      <w:tr w:rsidR="00523179" w:rsidRPr="006A0821" w:rsidTr="00D56531">
        <w:trPr>
          <w:jc w:val="center"/>
        </w:trPr>
        <w:tc>
          <w:tcPr>
            <w:tcW w:w="727" w:type="dxa"/>
          </w:tcPr>
          <w:p w:rsidR="00523179" w:rsidRPr="006A0821" w:rsidRDefault="00523179" w:rsidP="001C4E78">
            <w:pPr>
              <w:rPr>
                <w:b/>
              </w:rPr>
            </w:pPr>
            <w:r w:rsidRPr="006A0821">
              <w:rPr>
                <w:b/>
              </w:rPr>
              <w:t>№ п</w:t>
            </w:r>
            <w:r w:rsidRPr="00D5458A">
              <w:rPr>
                <w:b/>
              </w:rPr>
              <w:t>/</w:t>
            </w:r>
            <w:r w:rsidRPr="006A0821">
              <w:rPr>
                <w:b/>
              </w:rPr>
              <w:t>п</w:t>
            </w:r>
          </w:p>
        </w:tc>
        <w:tc>
          <w:tcPr>
            <w:tcW w:w="4544" w:type="dxa"/>
          </w:tcPr>
          <w:p w:rsidR="00523179" w:rsidRPr="006A0821" w:rsidRDefault="00523179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  <w:r w:rsidR="007D3E75">
              <w:rPr>
                <w:b/>
              </w:rPr>
              <w:t>.</w:t>
            </w:r>
          </w:p>
        </w:tc>
        <w:tc>
          <w:tcPr>
            <w:tcW w:w="850" w:type="dxa"/>
          </w:tcPr>
          <w:p w:rsidR="00523179" w:rsidRPr="006A0821" w:rsidRDefault="00523179" w:rsidP="001C4E78">
            <w:pPr>
              <w:jc w:val="center"/>
              <w:rPr>
                <w:b/>
              </w:rPr>
            </w:pPr>
            <w:r w:rsidRPr="00BD3D8A">
              <w:rPr>
                <w:b/>
                <w:sz w:val="20"/>
                <w:szCs w:val="20"/>
              </w:rPr>
              <w:t>К-во</w:t>
            </w:r>
            <w:r>
              <w:rPr>
                <w:b/>
              </w:rPr>
              <w:t xml:space="preserve"> час.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639" w:rsidRDefault="008C0639" w:rsidP="008C0639">
            <w:pPr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523179" w:rsidRPr="006A0821" w:rsidRDefault="008C0639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3179" w:rsidRDefault="00523179" w:rsidP="001C4E78">
            <w:pPr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523179" w:rsidRPr="006A0821" w:rsidRDefault="008C0639" w:rsidP="001C4E78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719" w:type="dxa"/>
            <w:gridSpan w:val="2"/>
          </w:tcPr>
          <w:p w:rsidR="00D56531" w:rsidRDefault="00D56531" w:rsidP="00D56531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 </w:t>
            </w:r>
            <w:r w:rsidR="007D3E75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523179" w:rsidRPr="006A0821">
              <w:rPr>
                <w:b/>
              </w:rPr>
              <w:t>Д</w:t>
            </w:r>
            <w:r>
              <w:rPr>
                <w:b/>
              </w:rPr>
              <w:t xml:space="preserve">омашнее  </w:t>
            </w:r>
          </w:p>
          <w:p w:rsidR="00523179" w:rsidRPr="006A0821" w:rsidRDefault="00D56531" w:rsidP="00D56531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          задание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162FEC" w:rsidRPr="00162FEC" w:rsidRDefault="007D731B" w:rsidP="00162FEC">
            <w:pPr>
              <w:ind w:left="-1120" w:firstLine="1120"/>
              <w:rPr>
                <w:b/>
                <w:color w:val="C00000"/>
              </w:rPr>
            </w:pPr>
            <w:r w:rsidRPr="007D731B">
              <w:rPr>
                <w:b/>
                <w:color w:val="C00000"/>
              </w:rPr>
              <w:t xml:space="preserve">                                                                 </w:t>
            </w:r>
            <w:r w:rsidR="001C4E78" w:rsidRPr="007D731B">
              <w:rPr>
                <w:b/>
                <w:color w:val="C00000"/>
                <w:lang w:val="en-US"/>
              </w:rPr>
              <w:t>I</w:t>
            </w:r>
            <w:r w:rsidR="001C4E78" w:rsidRPr="007D731B">
              <w:rPr>
                <w:b/>
                <w:color w:val="C00000"/>
              </w:rPr>
              <w:t xml:space="preserve"> четверть</w:t>
            </w:r>
            <w:r w:rsidR="00162FEC">
              <w:rPr>
                <w:b/>
                <w:color w:val="C00000"/>
              </w:rPr>
              <w:t xml:space="preserve">                                                                                                                  </w:t>
            </w:r>
          </w:p>
          <w:p w:rsidR="001C4E78" w:rsidRPr="004332B5" w:rsidRDefault="00162FEC" w:rsidP="007D731B">
            <w:pPr>
              <w:ind w:left="-1120" w:firstLine="1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                                                ( 1 сентября-30 октября. 9 недель-27часов).</w:t>
            </w:r>
          </w:p>
        </w:tc>
      </w:tr>
      <w:tr w:rsidR="00523179" w:rsidRPr="006A0821" w:rsidTr="00D56531">
        <w:trPr>
          <w:gridAfter w:val="1"/>
          <w:wAfter w:w="15" w:type="dxa"/>
          <w:trHeight w:val="171"/>
          <w:jc w:val="center"/>
        </w:trPr>
        <w:tc>
          <w:tcPr>
            <w:tcW w:w="727" w:type="dxa"/>
          </w:tcPr>
          <w:p w:rsidR="00523179" w:rsidRPr="006A0821" w:rsidRDefault="00523179" w:rsidP="00536F72">
            <w:pPr>
              <w:rPr>
                <w:b/>
              </w:rPr>
            </w:pPr>
            <w:r w:rsidRPr="006A0821">
              <w:rPr>
                <w:b/>
              </w:rPr>
              <w:lastRenderedPageBreak/>
              <w:t>1</w:t>
            </w:r>
          </w:p>
        </w:tc>
        <w:tc>
          <w:tcPr>
            <w:tcW w:w="4544" w:type="dxa"/>
          </w:tcPr>
          <w:p w:rsidR="00523179" w:rsidRPr="00D56531" w:rsidRDefault="00523179" w:rsidP="00523179">
            <w:pPr>
              <w:pStyle w:val="a4"/>
              <w:rPr>
                <w:sz w:val="24"/>
                <w:szCs w:val="24"/>
              </w:rPr>
            </w:pPr>
            <w:r w:rsidRPr="00D56531">
              <w:rPr>
                <w:sz w:val="24"/>
                <w:szCs w:val="24"/>
              </w:rPr>
              <w:t xml:space="preserve">Введение. </w:t>
            </w:r>
            <w:r w:rsidR="00D56531">
              <w:rPr>
                <w:sz w:val="24"/>
                <w:szCs w:val="24"/>
              </w:rPr>
              <w:t xml:space="preserve">   </w:t>
            </w:r>
            <w:r w:rsidR="006D7B58" w:rsidRPr="00D56531">
              <w:rPr>
                <w:sz w:val="24"/>
                <w:szCs w:val="24"/>
              </w:rPr>
              <w:t>Международное значение русского языка</w:t>
            </w:r>
            <w:r w:rsidR="00D5653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179" w:rsidRPr="006A0821" w:rsidRDefault="0052317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179" w:rsidRPr="006A0821" w:rsidRDefault="00523179" w:rsidP="00523179">
            <w:pPr>
              <w:rPr>
                <w:b/>
              </w:rPr>
            </w:pPr>
          </w:p>
        </w:tc>
        <w:tc>
          <w:tcPr>
            <w:tcW w:w="992" w:type="dxa"/>
          </w:tcPr>
          <w:p w:rsidR="00523179" w:rsidRPr="006A0821" w:rsidRDefault="0070759D" w:rsidP="00116B4D">
            <w:r>
              <w:t xml:space="preserve"> </w:t>
            </w:r>
          </w:p>
        </w:tc>
        <w:tc>
          <w:tcPr>
            <w:tcW w:w="2704" w:type="dxa"/>
          </w:tcPr>
          <w:p w:rsidR="00523179" w:rsidRPr="00D56531" w:rsidRDefault="00D97534" w:rsidP="00D97534">
            <w:pPr>
              <w:rPr>
                <w:lang w:val="en-US"/>
              </w:rPr>
            </w:pPr>
            <w:r w:rsidRPr="00B6101B">
              <w:rPr>
                <w:color w:val="282828"/>
                <w:shd w:val="clear" w:color="auto" w:fill="FFFFFF"/>
              </w:rPr>
              <w:t>§</w:t>
            </w:r>
            <w:r w:rsidR="002629A7" w:rsidRPr="00B6101B">
              <w:rPr>
                <w:color w:val="282828"/>
                <w:shd w:val="clear" w:color="auto" w:fill="FFFFFF"/>
              </w:rPr>
              <w:t>1</w:t>
            </w:r>
            <w:r w:rsidR="00531A09" w:rsidRPr="00B6101B">
              <w:rPr>
                <w:color w:val="282828"/>
                <w:shd w:val="clear" w:color="auto" w:fill="FFFFFF"/>
              </w:rPr>
              <w:t>,упр. 4 (подобрать аргументы).</w:t>
            </w:r>
          </w:p>
        </w:tc>
      </w:tr>
      <w:tr w:rsidR="00523179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23179" w:rsidRPr="006A0821" w:rsidRDefault="00523179" w:rsidP="00523179">
            <w:pPr>
              <w:pStyle w:val="a4"/>
              <w:rPr>
                <w:b/>
              </w:rPr>
            </w:pPr>
            <w:r w:rsidRPr="007D731B">
              <w:rPr>
                <w:b/>
                <w:sz w:val="24"/>
                <w:szCs w:val="24"/>
              </w:rPr>
              <w:t xml:space="preserve">                         </w:t>
            </w:r>
            <w:r w:rsidR="006D7B58">
              <w:rPr>
                <w:b/>
                <w:sz w:val="24"/>
                <w:szCs w:val="24"/>
              </w:rPr>
              <w:t xml:space="preserve">     Повторение изученного в 5-8</w:t>
            </w:r>
            <w:r w:rsidRPr="007D731B">
              <w:rPr>
                <w:b/>
                <w:sz w:val="24"/>
                <w:szCs w:val="24"/>
              </w:rPr>
              <w:t xml:space="preserve"> классах    5+2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Pr="006A0821" w:rsidRDefault="008C0639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4" w:type="dxa"/>
          </w:tcPr>
          <w:p w:rsidR="008C0639" w:rsidRPr="00D56531" w:rsidRDefault="008C0639" w:rsidP="007D731B">
            <w:pPr>
              <w:pStyle w:val="a4"/>
              <w:rPr>
                <w:sz w:val="24"/>
                <w:szCs w:val="24"/>
              </w:rPr>
            </w:pPr>
            <w:r w:rsidRPr="00D56531">
              <w:rPr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Pr="006A0821" w:rsidRDefault="008C0639" w:rsidP="006E570F"/>
        </w:tc>
        <w:tc>
          <w:tcPr>
            <w:tcW w:w="992" w:type="dxa"/>
          </w:tcPr>
          <w:p w:rsidR="008C0639" w:rsidRPr="006A0821" w:rsidRDefault="008C0639" w:rsidP="00536F72"/>
        </w:tc>
        <w:tc>
          <w:tcPr>
            <w:tcW w:w="2704" w:type="dxa"/>
          </w:tcPr>
          <w:p w:rsidR="008C0639" w:rsidRPr="00B6101B" w:rsidRDefault="002629A7" w:rsidP="00536F72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2, вы</w:t>
            </w:r>
            <w:r w:rsidR="00C534E1">
              <w:rPr>
                <w:color w:val="282828"/>
                <w:shd w:val="clear" w:color="auto" w:fill="FFFFFF"/>
              </w:rPr>
              <w:t>учить правило на стр. 9,                                      упр.12 (проверить по словарю).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Pr="006A0821" w:rsidRDefault="008C0639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4" w:type="dxa"/>
          </w:tcPr>
          <w:p w:rsidR="008C0639" w:rsidRPr="00B3452E" w:rsidRDefault="0022535A" w:rsidP="006D7B58">
            <w:pPr>
              <w:pStyle w:val="a4"/>
              <w:rPr>
                <w:sz w:val="24"/>
                <w:szCs w:val="24"/>
              </w:rPr>
            </w:pPr>
            <w:r w:rsidRPr="00B3452E">
              <w:rPr>
                <w:sz w:val="24"/>
                <w:szCs w:val="24"/>
              </w:rPr>
              <w:t>Лексикология и</w:t>
            </w:r>
            <w:r w:rsidR="008C0639" w:rsidRPr="00B3452E">
              <w:rPr>
                <w:sz w:val="24"/>
                <w:szCs w:val="24"/>
              </w:rPr>
              <w:t xml:space="preserve"> </w:t>
            </w:r>
            <w:r w:rsidRPr="00B3452E">
              <w:rPr>
                <w:sz w:val="24"/>
                <w:szCs w:val="24"/>
              </w:rPr>
              <w:t>фразеология.</w:t>
            </w:r>
            <w:r w:rsidR="008C0639" w:rsidRPr="00B3452E">
              <w:rPr>
                <w:sz w:val="24"/>
                <w:szCs w:val="24"/>
              </w:rPr>
              <w:t xml:space="preserve">                                                    </w:t>
            </w:r>
            <w:r w:rsidR="00C534E1" w:rsidRPr="00B3452E">
              <w:rPr>
                <w:b/>
                <w:i/>
                <w:color w:val="FF0000"/>
              </w:rPr>
              <w:t>Подготовка к ОГЭ</w:t>
            </w:r>
            <w:r w:rsidR="00C534E1" w:rsidRPr="00B3452E">
              <w:rPr>
                <w:b/>
                <w:color w:val="FF0000"/>
              </w:rPr>
              <w:t xml:space="preserve">                                                  </w:t>
            </w:r>
            <w:r w:rsidR="008C0639" w:rsidRPr="00B3452E">
              <w:rPr>
                <w:b/>
                <w:color w:val="FF0000"/>
                <w:sz w:val="24"/>
                <w:szCs w:val="24"/>
              </w:rPr>
              <w:t>Р.р.</w:t>
            </w:r>
            <w:r w:rsidR="008C0639" w:rsidRPr="00B3452E">
              <w:rPr>
                <w:sz w:val="24"/>
                <w:szCs w:val="24"/>
              </w:rPr>
              <w:t xml:space="preserve"> Подготовка к сжат</w:t>
            </w:r>
            <w:r w:rsidR="006500F7" w:rsidRPr="00B3452E">
              <w:rPr>
                <w:sz w:val="24"/>
                <w:szCs w:val="24"/>
              </w:rPr>
              <w:t xml:space="preserve">ому изложению «Много ли слов в </w:t>
            </w:r>
            <w:r w:rsidR="00C534E1" w:rsidRPr="00B3452E">
              <w:rPr>
                <w:sz w:val="24"/>
                <w:szCs w:val="24"/>
              </w:rPr>
              <w:t>русском языке?»                    (по упр.25)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Pr="006A0821" w:rsidRDefault="008C0639" w:rsidP="006E570F"/>
        </w:tc>
        <w:tc>
          <w:tcPr>
            <w:tcW w:w="992" w:type="dxa"/>
          </w:tcPr>
          <w:p w:rsidR="008C0639" w:rsidRPr="006500F7" w:rsidRDefault="008C0639" w:rsidP="00536F72"/>
        </w:tc>
        <w:tc>
          <w:tcPr>
            <w:tcW w:w="2704" w:type="dxa"/>
          </w:tcPr>
          <w:p w:rsidR="008C0639" w:rsidRPr="00B6101B" w:rsidRDefault="00D97534" w:rsidP="00536F72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3,</w:t>
            </w:r>
            <w:r w:rsidR="007163A3">
              <w:rPr>
                <w:color w:val="282828"/>
                <w:shd w:val="clear" w:color="auto" w:fill="FFFFFF"/>
              </w:rPr>
              <w:t xml:space="preserve">                                                     </w:t>
            </w:r>
            <w:r w:rsidR="00531A09" w:rsidRPr="00B6101B">
              <w:rPr>
                <w:color w:val="282828"/>
                <w:shd w:val="clear" w:color="auto" w:fill="FFFFFF"/>
              </w:rPr>
              <w:t xml:space="preserve"> упр. 25 (написать сжатое изложение)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4" w:type="dxa"/>
          </w:tcPr>
          <w:p w:rsidR="00D97534" w:rsidRPr="00B3452E" w:rsidRDefault="00D97534" w:rsidP="00531A09">
            <w:r w:rsidRPr="00B3452E">
              <w:t xml:space="preserve">  </w:t>
            </w:r>
            <w:proofErr w:type="spellStart"/>
            <w:r w:rsidRPr="00B3452E">
              <w:t>Морфемика</w:t>
            </w:r>
            <w:proofErr w:type="spellEnd"/>
            <w:r w:rsidRPr="00B3452E">
              <w:t xml:space="preserve">. Словообразование.                                   </w:t>
            </w:r>
            <w:r w:rsidR="00531A09" w:rsidRPr="00B3452E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/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4, упр. 32 или 35 (на выбор).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D97534" w:rsidRPr="00B3452E" w:rsidRDefault="00162FEC" w:rsidP="006D7B58">
            <w:r w:rsidRPr="00B3452E">
              <w:t>Морфология.</w:t>
            </w:r>
            <w:r w:rsidR="00D97534" w:rsidRPr="00B3452E">
              <w:t xml:space="preserve"> Р.р.</w:t>
            </w:r>
            <w:r w:rsidRPr="00B3452E">
              <w:t xml:space="preserve"> </w:t>
            </w:r>
            <w:r w:rsidR="00D97534" w:rsidRPr="00B3452E">
              <w:t>Описание картины В. Васнецова «Баян» (устно)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/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 xml:space="preserve">5,упр. 43 (обменяться мнением о </w:t>
            </w:r>
            <w:proofErr w:type="gramStart"/>
            <w:r w:rsidR="00531A09" w:rsidRPr="00B6101B">
              <w:rPr>
                <w:color w:val="282828"/>
                <w:shd w:val="clear" w:color="auto" w:fill="FFFFFF"/>
              </w:rPr>
              <w:t>прочитанном</w:t>
            </w:r>
            <w:proofErr w:type="gramEnd"/>
            <w:r w:rsidR="00531A09" w:rsidRPr="00B6101B">
              <w:rPr>
                <w:color w:val="282828"/>
                <w:shd w:val="clear" w:color="auto" w:fill="FFFFFF"/>
              </w:rPr>
              <w:t>).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4" w:type="dxa"/>
          </w:tcPr>
          <w:p w:rsidR="00D97534" w:rsidRPr="00B3452E" w:rsidRDefault="0025095B" w:rsidP="006D7B58">
            <w:pPr>
              <w:rPr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</w:t>
            </w:r>
            <w:r w:rsidRPr="00B3452E">
              <w:rPr>
                <w:b/>
                <w:color w:val="FF0000"/>
              </w:rPr>
              <w:t xml:space="preserve">                                               </w:t>
            </w:r>
            <w:r w:rsidR="00D97534" w:rsidRPr="00B3452E">
              <w:rPr>
                <w:b/>
                <w:color w:val="FF0000"/>
              </w:rPr>
              <w:t>Р.</w:t>
            </w:r>
            <w:r w:rsidR="008E14D9" w:rsidRPr="00B3452E">
              <w:rPr>
                <w:b/>
                <w:color w:val="FF0000"/>
              </w:rPr>
              <w:t>р</w:t>
            </w:r>
            <w:r w:rsidR="00162FEC" w:rsidRPr="00B3452E">
              <w:rPr>
                <w:color w:val="FF0000"/>
              </w:rPr>
              <w:t xml:space="preserve">. Изложение </w:t>
            </w:r>
            <w:r w:rsidR="00D97534" w:rsidRPr="00B3452E">
              <w:rPr>
                <w:color w:val="FF0000"/>
              </w:rPr>
              <w:t>по упр.40. Составление плана текста.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Default="00D97534" w:rsidP="006E570F"/>
        </w:tc>
        <w:tc>
          <w:tcPr>
            <w:tcW w:w="992" w:type="dxa"/>
          </w:tcPr>
          <w:p w:rsidR="00D97534" w:rsidRDefault="00D97534" w:rsidP="00536F72"/>
        </w:tc>
        <w:tc>
          <w:tcPr>
            <w:tcW w:w="2704" w:type="dxa"/>
          </w:tcPr>
          <w:p w:rsidR="00D97534" w:rsidRPr="00B6101B" w:rsidRDefault="00531A09">
            <w:r w:rsidRPr="00B6101B">
              <w:rPr>
                <w:color w:val="282828"/>
                <w:shd w:val="clear" w:color="auto" w:fill="FFFFFF"/>
              </w:rPr>
              <w:t xml:space="preserve">Стр. 19-20. Докончить работу над сжатым </w:t>
            </w:r>
            <w:proofErr w:type="spellStart"/>
            <w:r w:rsidRPr="00B6101B">
              <w:rPr>
                <w:color w:val="282828"/>
                <w:shd w:val="clear" w:color="auto" w:fill="FFFFFF"/>
              </w:rPr>
              <w:t>изложением.</w:t>
            </w:r>
            <w:r w:rsidR="00C534E1">
              <w:rPr>
                <w:color w:val="282828"/>
                <w:shd w:val="clear" w:color="auto" w:fill="FFFFFF"/>
              </w:rPr>
              <w:t>Озаглавить</w:t>
            </w:r>
            <w:proofErr w:type="spellEnd"/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4" w:type="dxa"/>
          </w:tcPr>
          <w:p w:rsidR="00D97534" w:rsidRPr="00B3452E" w:rsidRDefault="00D97534" w:rsidP="007D731B">
            <w:r w:rsidRPr="00B3452E">
              <w:t xml:space="preserve">  Синтаксис словосочетания и простого </w:t>
            </w:r>
            <w:r w:rsidR="0022535A" w:rsidRPr="00B3452E">
              <w:t>предложения. Текст</w:t>
            </w:r>
            <w:r w:rsidRPr="00B3452E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/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6,</w:t>
            </w:r>
            <w:r w:rsidR="00FA5FB8" w:rsidRPr="00B6101B">
              <w:rPr>
                <w:color w:val="282828"/>
                <w:shd w:val="clear" w:color="auto" w:fill="FFFFFF"/>
              </w:rPr>
              <w:t xml:space="preserve"> упр. 59 (</w:t>
            </w:r>
            <w:r w:rsidR="00531A09" w:rsidRPr="00B6101B">
              <w:rPr>
                <w:color w:val="282828"/>
                <w:shd w:val="clear" w:color="auto" w:fill="FFFFFF"/>
              </w:rPr>
              <w:t xml:space="preserve">записать </w:t>
            </w:r>
            <w:r w:rsidR="00FA5FB8" w:rsidRPr="00B6101B">
              <w:rPr>
                <w:color w:val="282828"/>
                <w:shd w:val="clear" w:color="auto" w:fill="FFFFFF"/>
              </w:rPr>
              <w:t>ис</w:t>
            </w:r>
            <w:r w:rsidR="00531A09" w:rsidRPr="00B6101B">
              <w:rPr>
                <w:color w:val="282828"/>
                <w:shd w:val="clear" w:color="auto" w:fill="FFFFFF"/>
              </w:rPr>
              <w:t>прав</w:t>
            </w:r>
            <w:r w:rsidR="00FA5FB8" w:rsidRPr="00B6101B">
              <w:rPr>
                <w:color w:val="282828"/>
                <w:shd w:val="clear" w:color="auto" w:fill="FFFFFF"/>
              </w:rPr>
              <w:t>ленный вариант ответа)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4" w:type="dxa"/>
          </w:tcPr>
          <w:p w:rsidR="00D97534" w:rsidRPr="00D56531" w:rsidRDefault="0025095B" w:rsidP="001D69F6">
            <w:pPr>
              <w:rPr>
                <w:b/>
                <w:color w:val="C0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                                                </w:t>
            </w:r>
            <w:r w:rsidR="00D97534" w:rsidRPr="00D56531">
              <w:rPr>
                <w:b/>
                <w:color w:val="C00000"/>
              </w:rPr>
              <w:t>Р.р.  Изложение</w:t>
            </w:r>
            <w:r w:rsidR="00162FEC">
              <w:rPr>
                <w:b/>
                <w:color w:val="C00000"/>
              </w:rPr>
              <w:t xml:space="preserve"> </w:t>
            </w:r>
            <w:r w:rsidR="00162FEC" w:rsidRPr="00D56531">
              <w:rPr>
                <w:b/>
                <w:color w:val="C00000"/>
              </w:rPr>
              <w:t>(</w:t>
            </w:r>
            <w:r w:rsidR="00D97534" w:rsidRPr="00D56531">
              <w:rPr>
                <w:b/>
                <w:color w:val="C00000"/>
              </w:rPr>
              <w:t>по упр. 63). Стилистическая принадлежность текста.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6E570F"/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FA5FB8">
            <w:r w:rsidRPr="00B6101B">
              <w:rPr>
                <w:color w:val="282828"/>
                <w:shd w:val="clear" w:color="auto" w:fill="FFFFFF"/>
              </w:rPr>
              <w:t>Стр. 31-32. Докончить работу над изложением.</w:t>
            </w:r>
            <w:r w:rsidR="00C534E1">
              <w:rPr>
                <w:color w:val="282828"/>
                <w:shd w:val="clear" w:color="auto" w:fill="FFFFFF"/>
              </w:rPr>
              <w:t xml:space="preserve"> Озаглавить.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97534" w:rsidRPr="006A0821" w:rsidRDefault="00D97534" w:rsidP="00536F72">
            <w:pPr>
              <w:rPr>
                <w:b/>
              </w:rPr>
            </w:pPr>
          </w:p>
        </w:tc>
        <w:tc>
          <w:tcPr>
            <w:tcW w:w="4544" w:type="dxa"/>
          </w:tcPr>
          <w:p w:rsidR="00D97534" w:rsidRPr="00D56531" w:rsidRDefault="00964198" w:rsidP="007B0D8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Стартовый </w:t>
            </w:r>
            <w:r w:rsidR="00D97534" w:rsidRPr="00D56531">
              <w:rPr>
                <w:b/>
                <w:color w:val="C00000"/>
              </w:rPr>
              <w:t xml:space="preserve"> контрольный диктант по</w:t>
            </w:r>
            <w:r w:rsidR="00846764" w:rsidRPr="00D56531">
              <w:rPr>
                <w:b/>
                <w:color w:val="C00000"/>
              </w:rPr>
              <w:t xml:space="preserve"> теме «Повторение в начале года».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97534" w:rsidRPr="006A0821" w:rsidRDefault="00D97534" w:rsidP="00536F7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Default="00D97534" w:rsidP="006E570F"/>
        </w:tc>
        <w:tc>
          <w:tcPr>
            <w:tcW w:w="992" w:type="dxa"/>
          </w:tcPr>
          <w:p w:rsidR="00D97534" w:rsidRDefault="00D97534" w:rsidP="00536F72"/>
        </w:tc>
        <w:tc>
          <w:tcPr>
            <w:tcW w:w="2704" w:type="dxa"/>
          </w:tcPr>
          <w:p w:rsidR="00D97534" w:rsidRPr="00B6101B" w:rsidRDefault="00FA5FB8">
            <w:r w:rsidRPr="00B6101B">
              <w:rPr>
                <w:color w:val="282828"/>
                <w:shd w:val="clear" w:color="auto" w:fill="FFFFFF"/>
              </w:rPr>
              <w:t>Подготовиться к работе над ошибками. Правила.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Default="00462861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4" w:type="dxa"/>
          </w:tcPr>
          <w:p w:rsidR="008C0639" w:rsidRPr="00D56531" w:rsidRDefault="008C0639" w:rsidP="007B0D81">
            <w:r w:rsidRPr="00D56531">
              <w:t>Анали</w:t>
            </w:r>
            <w:r w:rsidR="008F0D2A" w:rsidRPr="00D56531">
              <w:t>з контрольного диктанта «Медвежонок Тедди</w:t>
            </w:r>
            <w:r w:rsidRPr="00D56531">
              <w:t>», работа над ошибками.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Default="008C0639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8C0639" w:rsidP="006E570F"/>
        </w:tc>
        <w:tc>
          <w:tcPr>
            <w:tcW w:w="992" w:type="dxa"/>
          </w:tcPr>
          <w:p w:rsidR="008C0639" w:rsidRDefault="008C0639" w:rsidP="00536F72"/>
        </w:tc>
        <w:tc>
          <w:tcPr>
            <w:tcW w:w="2704" w:type="dxa"/>
          </w:tcPr>
          <w:p w:rsidR="008C0639" w:rsidRPr="00B6101B" w:rsidRDefault="00FA5FB8" w:rsidP="00536F72">
            <w:r w:rsidRPr="00B6101B">
              <w:rPr>
                <w:color w:val="282828"/>
                <w:shd w:val="clear" w:color="auto" w:fill="FFFFFF"/>
              </w:rPr>
              <w:t>Стр. 33-</w:t>
            </w:r>
            <w:r w:rsidR="00162FEC" w:rsidRPr="00B6101B">
              <w:rPr>
                <w:color w:val="282828"/>
                <w:shd w:val="clear" w:color="auto" w:fill="FFFFFF"/>
              </w:rPr>
              <w:t>34, упр.</w:t>
            </w:r>
            <w:r w:rsidRPr="00B6101B">
              <w:rPr>
                <w:color w:val="282828"/>
                <w:shd w:val="clear" w:color="auto" w:fill="FFFFFF"/>
              </w:rPr>
              <w:t xml:space="preserve"> 64 (привести примеры).</w:t>
            </w:r>
          </w:p>
        </w:tc>
      </w:tr>
      <w:tr w:rsidR="00523179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23179" w:rsidRPr="006A0821" w:rsidRDefault="00523179" w:rsidP="00536F72">
            <w:r>
              <w:rPr>
                <w:b/>
              </w:rPr>
              <w:t xml:space="preserve">                                                 </w:t>
            </w:r>
            <w:r w:rsidRPr="007B0D81">
              <w:rPr>
                <w:b/>
              </w:rPr>
              <w:t>Синтаксис и пун</w:t>
            </w:r>
            <w:r w:rsidR="001974AD">
              <w:rPr>
                <w:b/>
              </w:rPr>
              <w:t>ктуация.</w:t>
            </w:r>
            <w:r w:rsidRPr="007B0D81">
              <w:rPr>
                <w:b/>
              </w:rPr>
              <w:t xml:space="preserve">  7+1</w:t>
            </w:r>
          </w:p>
        </w:tc>
      </w:tr>
      <w:tr w:rsidR="007D35A2" w:rsidRPr="006A0821" w:rsidTr="00D56531">
        <w:trPr>
          <w:gridAfter w:val="1"/>
          <w:wAfter w:w="15" w:type="dxa"/>
          <w:trHeight w:val="391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7D35A2" w:rsidP="001974AD">
            <w:r w:rsidRPr="00D56531">
              <w:t>Сложное предложение.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FA5FB8">
            <w:r w:rsidRPr="00D56531">
              <w:rPr>
                <w:color w:val="282828"/>
                <w:shd w:val="clear" w:color="auto" w:fill="FFFFFF"/>
              </w:rPr>
              <w:t xml:space="preserve">Упр. 66 (построить высказывания, </w:t>
            </w:r>
            <w:r w:rsidR="00162FEC" w:rsidRPr="00D56531">
              <w:rPr>
                <w:color w:val="282828"/>
                <w:shd w:val="clear" w:color="auto" w:fill="FFFFFF"/>
              </w:rPr>
              <w:t>используя текст</w:t>
            </w:r>
            <w:r w:rsidRPr="00D56531">
              <w:rPr>
                <w:color w:val="282828"/>
                <w:shd w:val="clear" w:color="auto" w:fill="FFFFFF"/>
              </w:rPr>
              <w:t>)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 xml:space="preserve"> Основные виды сложных </w:t>
            </w:r>
            <w:r w:rsidR="00162FEC" w:rsidRPr="00D56531">
              <w:t>предложений.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162FEC" w:rsidRPr="00D56531">
              <w:rPr>
                <w:color w:val="282828"/>
                <w:shd w:val="clear" w:color="auto" w:fill="FFFFFF"/>
              </w:rPr>
              <w:t>7, выучить</w:t>
            </w:r>
            <w:r w:rsidR="00FA5FB8" w:rsidRPr="00D56531">
              <w:rPr>
                <w:color w:val="282828"/>
                <w:shd w:val="clear" w:color="auto" w:fill="FFFFFF"/>
              </w:rPr>
              <w:t xml:space="preserve"> правила на стр. 35-36.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8E14D9" w:rsidRPr="00D56531" w:rsidRDefault="007D35A2" w:rsidP="007B0D81">
            <w:r w:rsidRPr="00D56531">
              <w:rPr>
                <w:b/>
                <w:color w:val="FF0000"/>
              </w:rPr>
              <w:t>Р.р</w:t>
            </w:r>
            <w:r w:rsidRPr="00D56531">
              <w:rPr>
                <w:color w:val="FF0000"/>
              </w:rPr>
              <w:t>.Сочинение- рассуждение по повести Н.М. Карамзина «Бедная Лиза».</w:t>
            </w:r>
            <w:r w:rsidRPr="00D56531">
              <w:t xml:space="preserve"> </w:t>
            </w:r>
          </w:p>
          <w:p w:rsidR="007D35A2" w:rsidRPr="00D56531" w:rsidRDefault="008E14D9" w:rsidP="007B0D81">
            <w:r w:rsidRPr="00D56531">
              <w:t>Способы сжатия содержания текстов.</w:t>
            </w:r>
            <w:r w:rsidR="007D35A2" w:rsidRPr="00D56531">
              <w:t xml:space="preserve"> Тезисы.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FA5FB8">
            <w:r w:rsidRPr="00D56531">
              <w:rPr>
                <w:color w:val="282828"/>
                <w:shd w:val="clear" w:color="auto" w:fill="FFFFFF"/>
              </w:rPr>
              <w:t>Стр. 66,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 </w:t>
            </w:r>
            <w:r w:rsidRPr="00D56531">
              <w:rPr>
                <w:color w:val="282828"/>
                <w:shd w:val="clear" w:color="auto" w:fill="FFFFFF"/>
              </w:rPr>
              <w:t>упр.70 (выписать сложные предложения)</w:t>
            </w:r>
            <w:r w:rsidR="00C92EFA" w:rsidRPr="00D56531">
              <w:rPr>
                <w:color w:val="282828"/>
                <w:shd w:val="clear" w:color="auto" w:fill="FFFFFF"/>
              </w:rPr>
              <w:t>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8E14D9" w:rsidP="007B0D81">
            <w:r w:rsidRPr="00D56531">
              <w:t>Способы сжатия содержания текстов.</w:t>
            </w:r>
            <w:r w:rsidR="007D35A2" w:rsidRPr="00D56531">
              <w:t xml:space="preserve"> Конспект</w:t>
            </w:r>
            <w:r w:rsidRPr="00D5653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 xml:space="preserve">Выучить правило на стр. 37 и стр. 39. Упр. 76 </w:t>
            </w:r>
            <w:proofErr w:type="gramStart"/>
            <w:r w:rsidRPr="00D56531">
              <w:rPr>
                <w:color w:val="282828"/>
                <w:shd w:val="clear" w:color="auto" w:fill="FFFFFF"/>
              </w:rPr>
              <w:t xml:space="preserve">( </w:t>
            </w:r>
            <w:proofErr w:type="gramEnd"/>
            <w:r w:rsidRPr="00D56531">
              <w:rPr>
                <w:color w:val="282828"/>
                <w:shd w:val="clear" w:color="auto" w:fill="FFFFFF"/>
              </w:rPr>
              <w:t xml:space="preserve">по </w:t>
            </w:r>
            <w:proofErr w:type="spellStart"/>
            <w:r w:rsidRPr="00D56531">
              <w:rPr>
                <w:color w:val="282828"/>
                <w:shd w:val="clear" w:color="auto" w:fill="FFFFFF"/>
              </w:rPr>
              <w:t>услов</w:t>
            </w:r>
            <w:proofErr w:type="spellEnd"/>
            <w:r w:rsidRPr="00D56531">
              <w:rPr>
                <w:color w:val="282828"/>
                <w:shd w:val="clear" w:color="auto" w:fill="FFFFFF"/>
              </w:rPr>
              <w:t>.)</w:t>
            </w:r>
          </w:p>
        </w:tc>
      </w:tr>
      <w:tr w:rsidR="007E3B60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7E3B60" w:rsidRPr="007E3B60" w:rsidRDefault="007E3B60" w:rsidP="00536F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</w:t>
            </w:r>
            <w:r w:rsidRPr="007E3B60">
              <w:rPr>
                <w:b/>
                <w:color w:val="FF0000"/>
              </w:rPr>
              <w:t>Союзные сложные предложения.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B90B5B" w:rsidRDefault="007D35A2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7D35A2" w:rsidRPr="00D56531" w:rsidRDefault="007D35A2" w:rsidP="007E3B60">
            <w:r w:rsidRPr="00D56531">
              <w:t xml:space="preserve">ССП. Основные группы ССП по значению и союзам.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C92EFA" w:rsidRPr="00D56531">
              <w:rPr>
                <w:color w:val="282828"/>
                <w:shd w:val="clear" w:color="auto" w:fill="FFFFFF"/>
              </w:rPr>
              <w:t>8, теория на стр.42-43.  Упр. 83 (</w:t>
            </w:r>
            <w:r w:rsidR="00C92EFA" w:rsidRPr="00D56531">
              <w:rPr>
                <w:color w:val="282828"/>
                <w:shd w:val="clear" w:color="auto" w:fill="FFFFFF"/>
                <w:lang w:val="en-US"/>
              </w:rPr>
              <w:t>I</w:t>
            </w:r>
            <w:r w:rsidR="00C92EFA" w:rsidRPr="006E5BF1">
              <w:rPr>
                <w:color w:val="282828"/>
                <w:shd w:val="clear" w:color="auto" w:fill="FFFFFF"/>
              </w:rPr>
              <w:t xml:space="preserve"> </w:t>
            </w:r>
            <w:r w:rsidR="00162FEC" w:rsidRPr="00D56531">
              <w:rPr>
                <w:color w:val="282828"/>
                <w:shd w:val="clear" w:color="auto" w:fill="FFFFFF"/>
              </w:rPr>
              <w:t xml:space="preserve">или </w:t>
            </w:r>
            <w:r w:rsidR="00162FEC" w:rsidRPr="006E5BF1">
              <w:rPr>
                <w:color w:val="282828"/>
                <w:shd w:val="clear" w:color="auto" w:fill="FFFFFF"/>
              </w:rPr>
              <w:t>II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 часть).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A27796">
            <w:r>
              <w:rPr>
                <w:b/>
              </w:rPr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846764" w:rsidP="007B0D81">
            <w:r w:rsidRPr="00D56531">
              <w:t>Знаки препинания в ССП.</w:t>
            </w:r>
            <w:r w:rsidR="007D35A2" w:rsidRPr="00D56531">
              <w:t xml:space="preserve"> Союзные сложные предложения.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C92EFA" w:rsidRPr="00D56531">
              <w:rPr>
                <w:color w:val="282828"/>
                <w:shd w:val="clear" w:color="auto" w:fill="FFFFFF"/>
              </w:rPr>
              <w:t>8, Упр.87 (составить схемы предложений)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4544" w:type="dxa"/>
          </w:tcPr>
          <w:p w:rsidR="007D35A2" w:rsidRPr="00D56531" w:rsidRDefault="0025095B" w:rsidP="007B0D81">
            <w:r w:rsidRPr="00B3452E">
              <w:rPr>
                <w:b/>
                <w:i/>
                <w:color w:val="FF0000"/>
              </w:rPr>
              <w:t>Подготовка к ОГЭ</w:t>
            </w:r>
            <w:r>
              <w:rPr>
                <w:b/>
                <w:color w:val="FF0000"/>
              </w:rPr>
              <w:t xml:space="preserve">                                       </w:t>
            </w:r>
            <w:r w:rsidR="00846764" w:rsidRPr="00D56531">
              <w:rPr>
                <w:b/>
                <w:color w:val="FF0000"/>
              </w:rPr>
              <w:t>Р.Р</w:t>
            </w:r>
            <w:r w:rsidR="00846764" w:rsidRPr="00D56531">
              <w:rPr>
                <w:color w:val="FF0000"/>
              </w:rPr>
              <w:t>. Изложение от 3-его лица</w:t>
            </w:r>
            <w:r w:rsidR="00D56531">
              <w:rPr>
                <w:color w:val="FF0000"/>
              </w:rPr>
              <w:t xml:space="preserve">                                     </w:t>
            </w:r>
            <w:r w:rsidR="00846764" w:rsidRPr="00D56531">
              <w:rPr>
                <w:color w:val="FF0000"/>
              </w:rPr>
              <w:t xml:space="preserve"> </w:t>
            </w:r>
            <w:proofErr w:type="gramStart"/>
            <w:r w:rsidR="00846764" w:rsidRPr="00D56531">
              <w:rPr>
                <w:color w:val="FF0000"/>
              </w:rPr>
              <w:lastRenderedPageBreak/>
              <w:t xml:space="preserve">( </w:t>
            </w:r>
            <w:proofErr w:type="gramEnd"/>
            <w:r w:rsidR="00846764" w:rsidRPr="00D56531">
              <w:rPr>
                <w:color w:val="FF0000"/>
              </w:rPr>
              <w:t>по упр.</w:t>
            </w:r>
            <w:r w:rsidR="007D35A2" w:rsidRPr="00D56531">
              <w:rPr>
                <w:color w:val="FF0000"/>
              </w:rPr>
              <w:t xml:space="preserve"> 90</w:t>
            </w:r>
            <w:r w:rsidR="007D35A2" w:rsidRPr="00D56531">
              <w:t>)</w:t>
            </w:r>
            <w:r w:rsidR="00D5653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>Докончить работу над изложением.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lastRenderedPageBreak/>
              <w:t>1</w:t>
            </w:r>
            <w:r>
              <w:rPr>
                <w:b/>
              </w:rPr>
              <w:t>8.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>Способы сжатия текста. Рецензия.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>Стр. 49-50 (выучить правила), упр.95 (исправленный вариант).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544" w:type="dxa"/>
          </w:tcPr>
          <w:p w:rsidR="007D35A2" w:rsidRPr="00D56531" w:rsidRDefault="007D35A2" w:rsidP="007F05B8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>К.Р.  Тест « С</w:t>
            </w:r>
            <w:r w:rsidR="00C534E1">
              <w:rPr>
                <w:b/>
                <w:color w:val="C00000"/>
              </w:rPr>
              <w:t>ложносочиненные предложения</w:t>
            </w:r>
            <w:r w:rsidRPr="00D56531">
              <w:rPr>
                <w:b/>
                <w:color w:val="C00000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2E6B5C">
            <w:r w:rsidRPr="00D56531">
              <w:rPr>
                <w:color w:val="282828"/>
                <w:shd w:val="clear" w:color="auto" w:fill="FFFFFF"/>
              </w:rPr>
              <w:t>Вопросы для повторения по группам.</w:t>
            </w:r>
          </w:p>
        </w:tc>
      </w:tr>
      <w:tr w:rsidR="002E74FD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E74FD" w:rsidRPr="002E74FD" w:rsidRDefault="002E74FD" w:rsidP="00A277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</w:t>
            </w:r>
            <w:r w:rsidRPr="002E74FD">
              <w:rPr>
                <w:b/>
                <w:color w:val="FF0000"/>
              </w:rPr>
              <w:t>Сложноподчиненные предложения.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>Строение СПП. Знаки препинания в СПП.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2E6B5C" w:rsidRPr="00D56531">
              <w:rPr>
                <w:color w:val="282828"/>
                <w:shd w:val="clear" w:color="auto" w:fill="FFFFFF"/>
              </w:rPr>
              <w:t>9, знать теорию (стр. 53-54</w:t>
            </w:r>
            <w:r w:rsidR="00B6101B" w:rsidRPr="00D56531">
              <w:rPr>
                <w:color w:val="282828"/>
                <w:shd w:val="clear" w:color="auto" w:fill="FFFFFF"/>
              </w:rPr>
              <w:t xml:space="preserve">). Упр.102 (отметить </w:t>
            </w:r>
            <w:proofErr w:type="spellStart"/>
            <w:r w:rsidR="00B6101B" w:rsidRPr="00D56531">
              <w:rPr>
                <w:color w:val="282828"/>
                <w:shd w:val="clear" w:color="auto" w:fill="FFFFFF"/>
              </w:rPr>
              <w:t>подч</w:t>
            </w:r>
            <w:proofErr w:type="spellEnd"/>
            <w:r w:rsidR="00B6101B" w:rsidRPr="00D56531">
              <w:rPr>
                <w:color w:val="282828"/>
                <w:shd w:val="clear" w:color="auto" w:fill="FFFFFF"/>
              </w:rPr>
              <w:t>. союзы).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544" w:type="dxa"/>
          </w:tcPr>
          <w:p w:rsidR="007D35A2" w:rsidRPr="00D56531" w:rsidRDefault="007D35A2" w:rsidP="00FE18D2">
            <w:r w:rsidRPr="00D56531">
              <w:t>Основные группы СПП по их значению.</w:t>
            </w:r>
          </w:p>
          <w:p w:rsidR="007D35A2" w:rsidRPr="00D56531" w:rsidRDefault="007D35A2" w:rsidP="00FE18D2">
            <w:r w:rsidRPr="00D56531">
              <w:t>СПП с придаточными определительными.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B6101B" w:rsidRPr="00D56531">
              <w:rPr>
                <w:color w:val="282828"/>
                <w:shd w:val="clear" w:color="auto" w:fill="FFFFFF"/>
              </w:rPr>
              <w:t>10, знать теорию на стр. 61. Упр.126. (изложение)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544" w:type="dxa"/>
          </w:tcPr>
          <w:p w:rsidR="007D35A2" w:rsidRPr="00D56531" w:rsidRDefault="007849A5" w:rsidP="00FE18D2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 xml:space="preserve"> </w:t>
            </w:r>
            <w:r w:rsidR="00C534E1" w:rsidRPr="00B3452E">
              <w:rPr>
                <w:b/>
                <w:i/>
                <w:color w:val="FF0000"/>
              </w:rPr>
              <w:t>Подготовка к ОГЭ</w:t>
            </w:r>
            <w:r w:rsidR="00C534E1">
              <w:rPr>
                <w:b/>
                <w:color w:val="FF0000"/>
              </w:rPr>
              <w:t xml:space="preserve">                                                   </w:t>
            </w:r>
            <w:r w:rsidRPr="00D56531">
              <w:rPr>
                <w:b/>
                <w:color w:val="C00000"/>
              </w:rPr>
              <w:t>Р.Р. Рецензия на сочинение ученика</w:t>
            </w:r>
            <w:r w:rsidR="007D35A2" w:rsidRPr="00D56531">
              <w:rPr>
                <w:b/>
                <w:color w:val="C00000"/>
              </w:rPr>
              <w:t xml:space="preserve"> </w:t>
            </w:r>
            <w:r w:rsidR="00965BE3" w:rsidRPr="00D56531">
              <w:rPr>
                <w:b/>
                <w:color w:val="C00000"/>
              </w:rPr>
              <w:t xml:space="preserve">                                   </w:t>
            </w:r>
            <w:r w:rsidR="007D35A2" w:rsidRPr="00D56531">
              <w:rPr>
                <w:b/>
                <w:color w:val="C00000"/>
              </w:rPr>
              <w:t>(по упр. 132)</w:t>
            </w:r>
            <w:r w:rsidR="00965BE3" w:rsidRPr="00D56531">
              <w:rPr>
                <w:b/>
                <w:color w:val="C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Default="007D35A2" w:rsidP="006E570F"/>
        </w:tc>
        <w:tc>
          <w:tcPr>
            <w:tcW w:w="992" w:type="dxa"/>
          </w:tcPr>
          <w:p w:rsidR="007D35A2" w:rsidRDefault="007D35A2" w:rsidP="00A27796"/>
        </w:tc>
        <w:tc>
          <w:tcPr>
            <w:tcW w:w="2719" w:type="dxa"/>
            <w:gridSpan w:val="2"/>
          </w:tcPr>
          <w:p w:rsidR="007D35A2" w:rsidRPr="00D56531" w:rsidRDefault="00B6101B">
            <w:r w:rsidRPr="00D56531">
              <w:rPr>
                <w:color w:val="282828"/>
                <w:shd w:val="clear" w:color="auto" w:fill="FFFFFF"/>
              </w:rPr>
              <w:t>Стр. 69, упр. 132 (записать исправленный вариант)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544" w:type="dxa"/>
          </w:tcPr>
          <w:p w:rsidR="007D35A2" w:rsidRPr="00D56531" w:rsidRDefault="007D35A2" w:rsidP="007B0D81">
            <w:pPr>
              <w:rPr>
                <w:color w:val="C00000"/>
              </w:rPr>
            </w:pPr>
            <w:r w:rsidRPr="00D56531">
              <w:rPr>
                <w:b/>
                <w:color w:val="C00000"/>
              </w:rPr>
              <w:t xml:space="preserve"> </w:t>
            </w:r>
            <w:r w:rsidRPr="00D56531">
              <w:rPr>
                <w:b/>
              </w:rPr>
              <w:t>Практическая работа «</w:t>
            </w:r>
            <w:r w:rsidRPr="00D56531">
              <w:t>СПП с придаточными определительными».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B6101B">
            <w:proofErr w:type="spellStart"/>
            <w:r w:rsidRPr="00D56531">
              <w:rPr>
                <w:color w:val="282828"/>
                <w:shd w:val="clear" w:color="auto" w:fill="FFFFFF"/>
              </w:rPr>
              <w:t>Творч</w:t>
            </w:r>
            <w:proofErr w:type="spellEnd"/>
            <w:r w:rsidRPr="00D56531">
              <w:rPr>
                <w:color w:val="282828"/>
                <w:shd w:val="clear" w:color="auto" w:fill="FFFFFF"/>
              </w:rPr>
              <w:t>. задание: составить викторину «СП»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rPr>
                <w:b/>
              </w:rPr>
              <w:t xml:space="preserve"> СПП с придаточными </w:t>
            </w:r>
            <w:proofErr w:type="spellStart"/>
            <w:r w:rsidRPr="00D56531">
              <w:rPr>
                <w:b/>
              </w:rPr>
              <w:t>изьяснительными</w:t>
            </w:r>
            <w:proofErr w:type="spellEnd"/>
            <w:r w:rsidRPr="00D56531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6E570F"/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B6101B" w:rsidRPr="00D56531">
              <w:rPr>
                <w:color w:val="282828"/>
                <w:shd w:val="clear" w:color="auto" w:fill="FFFFFF"/>
              </w:rPr>
              <w:t>11,</w:t>
            </w:r>
            <w:r w:rsidR="007849A5" w:rsidRPr="00D56531">
              <w:rPr>
                <w:color w:val="282828"/>
                <w:shd w:val="clear" w:color="auto" w:fill="FFFFFF"/>
              </w:rPr>
              <w:t xml:space="preserve"> знать теорию (стр. 70). Упр. 142. (преобразовать в сложные).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4" w:type="dxa"/>
          </w:tcPr>
          <w:p w:rsidR="008C0639" w:rsidRPr="00D56531" w:rsidRDefault="00C64F1D" w:rsidP="00965BE3">
            <w:pPr>
              <w:rPr>
                <w:b/>
              </w:rPr>
            </w:pPr>
            <w:r w:rsidRPr="00D56531">
              <w:rPr>
                <w:b/>
                <w:color w:val="C00000"/>
              </w:rPr>
              <w:t xml:space="preserve">Текущий контроль. </w:t>
            </w:r>
            <w:r w:rsidR="008E14D9" w:rsidRPr="00D56531">
              <w:rPr>
                <w:b/>
                <w:color w:val="C00000"/>
              </w:rPr>
              <w:t xml:space="preserve">                                                                              </w:t>
            </w:r>
            <w:r w:rsidR="00965BE3" w:rsidRPr="00D56531">
              <w:rPr>
                <w:b/>
                <w:color w:val="C00000"/>
              </w:rPr>
              <w:t xml:space="preserve"> Контрольный тест</w:t>
            </w:r>
            <w:r w:rsidR="008C0639" w:rsidRPr="00D56531">
              <w:rPr>
                <w:b/>
                <w:color w:val="C00000"/>
              </w:rPr>
              <w:t xml:space="preserve"> за </w:t>
            </w:r>
            <w:proofErr w:type="gramStart"/>
            <w:r w:rsidR="008C0639" w:rsidRPr="00D56531">
              <w:rPr>
                <w:b/>
                <w:color w:val="C00000"/>
                <w:lang w:val="en-US"/>
              </w:rPr>
              <w:t>I</w:t>
            </w:r>
            <w:proofErr w:type="gramEnd"/>
            <w:r w:rsidR="008C0639" w:rsidRPr="00D56531">
              <w:rPr>
                <w:b/>
                <w:color w:val="C00000"/>
              </w:rPr>
              <w:t>четверть.</w:t>
            </w:r>
            <w:r w:rsidRPr="00D56531">
              <w:rPr>
                <w:b/>
                <w:color w:val="C00000"/>
              </w:rPr>
              <w:t xml:space="preserve"> </w:t>
            </w:r>
            <w:r w:rsidR="00965BE3" w:rsidRPr="00D56531">
              <w:rPr>
                <w:b/>
                <w:color w:val="C0000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8C0639" w:rsidP="006E570F"/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r w:rsidRPr="002629A7">
              <w:t xml:space="preserve">Подготовиться к анализу </w:t>
            </w:r>
            <w:r w:rsidR="00965BE3">
              <w:t>и работе над ошибками.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4" w:type="dxa"/>
          </w:tcPr>
          <w:p w:rsidR="008C0639" w:rsidRPr="00D56531" w:rsidRDefault="008C0639" w:rsidP="007B0D81">
            <w:pPr>
              <w:rPr>
                <w:b/>
              </w:rPr>
            </w:pPr>
            <w:r w:rsidRPr="00D56531">
              <w:rPr>
                <w:b/>
              </w:rPr>
              <w:t>Анализ контрольной работы- теста.</w:t>
            </w:r>
            <w:r w:rsidR="00C64F1D" w:rsidRPr="00D56531">
              <w:rPr>
                <w:b/>
              </w:rPr>
              <w:t xml:space="preserve"> </w:t>
            </w:r>
            <w:r w:rsidR="00846764" w:rsidRPr="00D56531">
              <w:rPr>
                <w:b/>
              </w:rPr>
              <w:t xml:space="preserve">                            </w:t>
            </w:r>
            <w:r w:rsidR="00C64F1D" w:rsidRPr="00D56531">
              <w:rPr>
                <w:b/>
              </w:rPr>
              <w:t>Работа над ошибками.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8C0639" w:rsidP="006E570F"/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proofErr w:type="spellStart"/>
            <w:r w:rsidRPr="002629A7">
              <w:t>Творч</w:t>
            </w:r>
            <w:proofErr w:type="spellEnd"/>
            <w:r w:rsidRPr="002629A7">
              <w:t>. задание: составить кроссворд или викторину «ССП»</w:t>
            </w:r>
            <w:r w:rsidR="002629A7">
              <w:t>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4" w:type="dxa"/>
          </w:tcPr>
          <w:p w:rsidR="008C0639" w:rsidRPr="00D56531" w:rsidRDefault="00C64F1D" w:rsidP="007B0D81">
            <w:pPr>
              <w:rPr>
                <w:b/>
              </w:rPr>
            </w:pPr>
            <w:r w:rsidRPr="00D56531">
              <w:rPr>
                <w:b/>
              </w:rPr>
              <w:t xml:space="preserve">Обобщающий  урок  по темам  </w:t>
            </w:r>
            <w:r w:rsidR="006E570F" w:rsidRPr="00D56531">
              <w:rPr>
                <w:b/>
                <w:lang w:val="en-US"/>
              </w:rPr>
              <w:t>I</w:t>
            </w:r>
            <w:r w:rsidR="00846764" w:rsidRPr="00D56531">
              <w:rPr>
                <w:b/>
              </w:rPr>
              <w:t xml:space="preserve"> </w:t>
            </w:r>
            <w:r w:rsidRPr="00D56531">
              <w:rPr>
                <w:b/>
              </w:rPr>
              <w:t>четверти</w:t>
            </w:r>
            <w:r w:rsidR="008C0639" w:rsidRPr="00D56531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8C0639" w:rsidP="006E570F"/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proofErr w:type="spellStart"/>
            <w:r w:rsidRPr="002629A7">
              <w:t>Индив</w:t>
            </w:r>
            <w:proofErr w:type="spellEnd"/>
            <w:r w:rsidRPr="002629A7">
              <w:t>. задания на каникулы.</w:t>
            </w:r>
          </w:p>
        </w:tc>
      </w:tr>
      <w:tr w:rsidR="00536F72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36F72" w:rsidRPr="007B0D81" w:rsidRDefault="007D731B" w:rsidP="007B0D8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       </w:t>
            </w:r>
            <w:r w:rsidR="00536F72" w:rsidRPr="007B0D81">
              <w:rPr>
                <w:b/>
                <w:color w:val="C00000"/>
                <w:lang w:val="en-US"/>
              </w:rPr>
              <w:t>II</w:t>
            </w:r>
            <w:r w:rsidR="00536F72" w:rsidRPr="007B0D81">
              <w:rPr>
                <w:b/>
                <w:color w:val="C00000"/>
              </w:rPr>
              <w:t xml:space="preserve"> четверть </w:t>
            </w:r>
          </w:p>
          <w:p w:rsidR="00536F72" w:rsidRPr="004332B5" w:rsidRDefault="00536F72" w:rsidP="007B0D81">
            <w:pPr>
              <w:rPr>
                <w:color w:val="FF0000"/>
              </w:rPr>
            </w:pPr>
            <w:r w:rsidRPr="007B0D81">
              <w:rPr>
                <w:b/>
              </w:rPr>
              <w:t xml:space="preserve">                                            </w:t>
            </w:r>
            <w:r w:rsidR="00964198">
              <w:rPr>
                <w:b/>
                <w:color w:val="FF0000"/>
              </w:rPr>
              <w:t>(9 ноября- 26</w:t>
            </w:r>
            <w:r w:rsidR="00765011">
              <w:rPr>
                <w:b/>
                <w:color w:val="FF0000"/>
              </w:rPr>
              <w:t xml:space="preserve"> декабря. 7недель – 21</w:t>
            </w:r>
            <w:r w:rsidR="00162FEC">
              <w:rPr>
                <w:b/>
                <w:color w:val="FF0000"/>
              </w:rPr>
              <w:t>час</w:t>
            </w:r>
            <w:r w:rsidR="00162FEC" w:rsidRPr="004332B5">
              <w:rPr>
                <w:b/>
                <w:color w:val="FF0000"/>
              </w:rPr>
              <w:t>)</w:t>
            </w:r>
            <w:r w:rsidR="00162FEC">
              <w:rPr>
                <w:b/>
                <w:color w:val="FF0000"/>
              </w:rPr>
              <w:t>.</w:t>
            </w:r>
            <w:r w:rsidR="00162FEC" w:rsidRPr="004332B5">
              <w:rPr>
                <w:b/>
                <w:color w:val="FF0000"/>
              </w:rPr>
              <w:t xml:space="preserve"> 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B653EA" w:rsidRPr="007B0D81" w:rsidRDefault="00B653EA" w:rsidP="006E06CE">
            <w:r w:rsidRPr="007B0D81">
              <w:t>С</w:t>
            </w:r>
            <w:r>
              <w:t>ПП с придаточными обстоятельственными.</w:t>
            </w:r>
            <w:r w:rsidR="000446AB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2629A7" w:rsidRDefault="00B653EA">
            <w:pPr>
              <w:rPr>
                <w:sz w:val="16"/>
                <w:szCs w:val="16"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63207C">
              <w:rPr>
                <w:color w:val="282828"/>
                <w:shd w:val="clear" w:color="auto" w:fill="FFFFFF"/>
              </w:rPr>
              <w:t>12, таблица на стр.</w:t>
            </w:r>
            <w:r w:rsidR="002A4375" w:rsidRPr="0063207C">
              <w:rPr>
                <w:color w:val="282828"/>
                <w:shd w:val="clear" w:color="auto" w:fill="FFFFFF"/>
              </w:rPr>
              <w:t>78-79.</w:t>
            </w:r>
            <w:r w:rsidR="0063207C" w:rsidRPr="0063207C">
              <w:rPr>
                <w:color w:val="282828"/>
                <w:shd w:val="clear" w:color="auto" w:fill="FFFFFF"/>
              </w:rPr>
              <w:t xml:space="preserve"> Знать теорию.</w:t>
            </w:r>
            <w:r w:rsidR="0063207C">
              <w:rPr>
                <w:color w:val="282828"/>
                <w:shd w:val="clear" w:color="auto" w:fill="FFFFFF"/>
              </w:rPr>
              <w:t xml:space="preserve"> Упр.153. (выделить ПО)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44" w:type="dxa"/>
          </w:tcPr>
          <w:p w:rsidR="00B653EA" w:rsidRPr="007B0D81" w:rsidRDefault="000446AB" w:rsidP="007B0D81">
            <w:r>
              <w:t xml:space="preserve">СПП.  Придаточные </w:t>
            </w:r>
            <w:r w:rsidRPr="000446AB">
              <w:t>образа действия и степени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63207C">
              <w:rPr>
                <w:b/>
                <w:color w:val="282828"/>
                <w:shd w:val="clear" w:color="auto" w:fill="FFFFFF"/>
              </w:rPr>
              <w:t>12, теория. Упр.</w:t>
            </w:r>
            <w:r w:rsidR="00162FEC">
              <w:rPr>
                <w:b/>
                <w:color w:val="282828"/>
                <w:shd w:val="clear" w:color="auto" w:fill="FFFFFF"/>
              </w:rPr>
              <w:t>160 (</w:t>
            </w:r>
            <w:r w:rsidR="0063207C">
              <w:rPr>
                <w:b/>
                <w:color w:val="282828"/>
                <w:shd w:val="clear" w:color="auto" w:fill="FFFFFF"/>
              </w:rPr>
              <w:t>вставить указательные слова).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44" w:type="dxa"/>
          </w:tcPr>
          <w:p w:rsidR="00B653EA" w:rsidRPr="00BD3D8A" w:rsidRDefault="00B653EA" w:rsidP="00BD3D8A">
            <w:r>
              <w:t xml:space="preserve"> </w:t>
            </w:r>
            <w:r w:rsidR="000446AB">
              <w:t xml:space="preserve">СПП.  </w:t>
            </w:r>
            <w:r w:rsidR="00162FEC">
              <w:t>Придаточные предложения</w:t>
            </w:r>
            <w:r w:rsidR="000446AB">
              <w:t xml:space="preserve"> места.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5095B">
              <w:rPr>
                <w:b/>
                <w:color w:val="282828"/>
                <w:shd w:val="clear" w:color="auto" w:fill="FFFFFF"/>
              </w:rPr>
              <w:t>12, упр.166 и 168 (по схемам).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44" w:type="dxa"/>
          </w:tcPr>
          <w:p w:rsidR="00B653EA" w:rsidRPr="00BD3D8A" w:rsidRDefault="000446AB" w:rsidP="00BD3D8A">
            <w:r>
              <w:t xml:space="preserve">СПП.  </w:t>
            </w:r>
            <w:r w:rsidR="00162FEC">
              <w:t>Придаточные предложения</w:t>
            </w:r>
            <w:r>
              <w:t xml:space="preserve">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162FEC">
              <w:rPr>
                <w:b/>
                <w:color w:val="282828"/>
                <w:shd w:val="clear" w:color="auto" w:fill="FFFFFF"/>
              </w:rPr>
              <w:t>12, упр.</w:t>
            </w:r>
            <w:r w:rsidR="0025095B">
              <w:rPr>
                <w:b/>
                <w:color w:val="282828"/>
                <w:shd w:val="clear" w:color="auto" w:fill="FFFFFF"/>
              </w:rPr>
              <w:t xml:space="preserve"> </w:t>
            </w:r>
            <w:r w:rsidR="00162FEC">
              <w:rPr>
                <w:b/>
                <w:color w:val="282828"/>
                <w:shd w:val="clear" w:color="auto" w:fill="FFFFFF"/>
              </w:rPr>
              <w:t>175(указать</w:t>
            </w:r>
            <w:r w:rsidR="0025095B">
              <w:rPr>
                <w:b/>
                <w:color w:val="282828"/>
                <w:shd w:val="clear" w:color="auto" w:fill="FFFFFF"/>
              </w:rPr>
              <w:t xml:space="preserve"> вид придаточного).</w:t>
            </w:r>
          </w:p>
        </w:tc>
      </w:tr>
      <w:tr w:rsidR="00E91AD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E91AD5" w:rsidRPr="002629A7" w:rsidRDefault="00E91AD5" w:rsidP="00BD3D8A">
            <w:pPr>
              <w:rPr>
                <w:b/>
                <w:i/>
                <w:sz w:val="16"/>
                <w:szCs w:val="16"/>
              </w:rPr>
            </w:pP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44" w:type="dxa"/>
          </w:tcPr>
          <w:p w:rsidR="00B653EA" w:rsidRPr="000446AB" w:rsidRDefault="00C534E1" w:rsidP="00BD3D8A">
            <w:pPr>
              <w:rPr>
                <w:b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</w:t>
            </w:r>
            <w:r w:rsidRPr="00B3452E">
              <w:rPr>
                <w:b/>
                <w:color w:val="FF0000"/>
              </w:rPr>
              <w:t xml:space="preserve">                                                       </w:t>
            </w:r>
            <w:r w:rsidR="000446AB" w:rsidRPr="00B3452E">
              <w:rPr>
                <w:b/>
                <w:color w:val="FF0000"/>
              </w:rPr>
              <w:t xml:space="preserve">Р.р. Сжатое </w:t>
            </w:r>
            <w:r w:rsidR="00162FEC" w:rsidRPr="00B3452E">
              <w:rPr>
                <w:b/>
                <w:color w:val="FF0000"/>
              </w:rPr>
              <w:t>изложение</w:t>
            </w:r>
            <w:r w:rsidR="00162FEC" w:rsidRPr="000446AB">
              <w:rPr>
                <w:b/>
                <w:color w:val="FF0000"/>
              </w:rPr>
              <w:t xml:space="preserve"> </w:t>
            </w:r>
            <w:r w:rsidR="00162FEC">
              <w:rPr>
                <w:b/>
                <w:color w:val="FF0000"/>
              </w:rPr>
              <w:t>«</w:t>
            </w:r>
            <w:r w:rsidR="00AA2958">
              <w:rPr>
                <w:b/>
                <w:color w:val="FF0000"/>
              </w:rPr>
              <w:t xml:space="preserve">Средняя полоса России» </w:t>
            </w:r>
            <w:r w:rsidR="000446AB" w:rsidRPr="000446AB">
              <w:rPr>
                <w:b/>
                <w:color w:val="FF0000"/>
              </w:rPr>
              <w:t>(по упр. 180)</w:t>
            </w:r>
            <w:r w:rsidR="00AA2958">
              <w:rPr>
                <w:b/>
                <w:color w:val="FF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 w:rsidRPr="00AA2958">
              <w:rPr>
                <w:color w:val="282828"/>
                <w:shd w:val="clear" w:color="auto" w:fill="FFFFFF"/>
              </w:rPr>
              <w:t xml:space="preserve">12, упр. </w:t>
            </w:r>
            <w:r w:rsidR="00162FEC" w:rsidRPr="00AA2958">
              <w:rPr>
                <w:color w:val="282828"/>
                <w:shd w:val="clear" w:color="auto" w:fill="FFFFFF"/>
              </w:rPr>
              <w:t>180. (</w:t>
            </w:r>
            <w:r w:rsidR="00AA2958" w:rsidRPr="00AA2958">
              <w:rPr>
                <w:color w:val="282828"/>
                <w:shd w:val="clear" w:color="auto" w:fill="FFFFFF"/>
              </w:rPr>
              <w:t>чистовой вариант)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 xml:space="preserve">СПП.  </w:t>
            </w:r>
            <w:r w:rsidR="00162FEC">
              <w:t>Придаточные предложения</w:t>
            </w:r>
            <w:r>
              <w:t xml:space="preserve"> условные.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>12. Упр. 184 (докончить)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 xml:space="preserve">СПП.  </w:t>
            </w:r>
            <w:r w:rsidR="00162FEC">
              <w:t>Придаточные предложения</w:t>
            </w:r>
            <w:r>
              <w:t xml:space="preserve"> причины.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 xml:space="preserve">12, упр. 189 (перестроить </w:t>
            </w:r>
            <w:proofErr w:type="spellStart"/>
            <w:r w:rsidR="00AA2958">
              <w:rPr>
                <w:b/>
                <w:color w:val="282828"/>
                <w:shd w:val="clear" w:color="auto" w:fill="FFFFFF"/>
              </w:rPr>
              <w:t>пр-ния</w:t>
            </w:r>
            <w:proofErr w:type="spellEnd"/>
            <w:r w:rsidR="00AA2958">
              <w:rPr>
                <w:b/>
                <w:color w:val="282828"/>
                <w:shd w:val="clear" w:color="auto" w:fill="FFFFFF"/>
              </w:rPr>
              <w:t>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44" w:type="dxa"/>
          </w:tcPr>
          <w:p w:rsidR="00B653EA" w:rsidRPr="00BD3D8A" w:rsidRDefault="000149B2" w:rsidP="00BD3D8A">
            <w:r w:rsidRPr="000149B2">
              <w:rPr>
                <w:b/>
              </w:rPr>
              <w:t>.Р.Сочинение по роману А.С. Пушкина «Евгений Онегин».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/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B653EA" w:rsidP="00D56531"/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0149B2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>12, упр.193</w:t>
            </w:r>
            <w:proofErr w:type="gramStart"/>
            <w:r>
              <w:rPr>
                <w:b/>
                <w:color w:val="282828"/>
                <w:shd w:val="clear" w:color="auto" w:fill="FFFFFF"/>
              </w:rPr>
              <w:t xml:space="preserve">( </w:t>
            </w:r>
            <w:proofErr w:type="gramEnd"/>
            <w:r>
              <w:rPr>
                <w:b/>
                <w:color w:val="282828"/>
                <w:shd w:val="clear" w:color="auto" w:fill="FFFFFF"/>
              </w:rPr>
              <w:t xml:space="preserve">выполнить по </w:t>
            </w:r>
            <w:r>
              <w:rPr>
                <w:b/>
                <w:color w:val="282828"/>
                <w:shd w:val="clear" w:color="auto" w:fill="FFFFFF"/>
              </w:rPr>
              <w:lastRenderedPageBreak/>
              <w:t>условию(.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4544" w:type="dxa"/>
          </w:tcPr>
          <w:p w:rsidR="000149B2" w:rsidRPr="00BD3D8A" w:rsidRDefault="000149B2" w:rsidP="000149B2">
            <w:r>
              <w:t>СПП.  Придаточные предложения цели.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7D3E75" w:rsidRDefault="000149B2" w:rsidP="000149B2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 xml:space="preserve">12, упр. 195 (заменить </w:t>
            </w:r>
            <w:proofErr w:type="spellStart"/>
            <w:r>
              <w:rPr>
                <w:b/>
                <w:color w:val="282828"/>
                <w:shd w:val="clear" w:color="auto" w:fill="FFFFFF"/>
              </w:rPr>
              <w:t>прид</w:t>
            </w:r>
            <w:proofErr w:type="spellEnd"/>
            <w:r>
              <w:rPr>
                <w:b/>
                <w:color w:val="282828"/>
                <w:shd w:val="clear" w:color="auto" w:fill="FFFFFF"/>
              </w:rPr>
              <w:t>. цели).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44" w:type="dxa"/>
          </w:tcPr>
          <w:p w:rsidR="000149B2" w:rsidRPr="00BD3D8A" w:rsidRDefault="000149B2" w:rsidP="000149B2">
            <w:r>
              <w:t>СПП.  Придаточные предложения сравнительные.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7D3E75" w:rsidRDefault="000149B2" w:rsidP="000149B2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>12, упр.203 (составить план текста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44" w:type="dxa"/>
          </w:tcPr>
          <w:p w:rsidR="000149B2" w:rsidRPr="00BD3D8A" w:rsidRDefault="000149B2" w:rsidP="000149B2">
            <w:pPr>
              <w:rPr>
                <w:b/>
                <w:color w:val="C00000"/>
              </w:rPr>
            </w:pPr>
            <w:r>
              <w:t>СПП.  Придаточные предложения уступительные.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7D3E75" w:rsidRDefault="000149B2" w:rsidP="000149B2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>12, упр. 215 (расставить знаки препинания)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44" w:type="dxa"/>
          </w:tcPr>
          <w:p w:rsidR="000149B2" w:rsidRPr="00BD3D8A" w:rsidRDefault="000149B2" w:rsidP="000149B2">
            <w:r>
              <w:t>СПП.  Придаточные предложения следствия.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7D3E75" w:rsidRDefault="000149B2" w:rsidP="000149B2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 xml:space="preserve">12, упр.219 (Составить схемы 3 </w:t>
            </w:r>
            <w:proofErr w:type="spellStart"/>
            <w:r>
              <w:rPr>
                <w:b/>
                <w:color w:val="282828"/>
                <w:shd w:val="clear" w:color="auto" w:fill="FFFFFF"/>
              </w:rPr>
              <w:t>х</w:t>
            </w:r>
            <w:proofErr w:type="spellEnd"/>
            <w:r>
              <w:rPr>
                <w:b/>
                <w:color w:val="2828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82828"/>
                <w:shd w:val="clear" w:color="auto" w:fill="FFFFFF"/>
              </w:rPr>
              <w:t>предл</w:t>
            </w:r>
            <w:proofErr w:type="spellEnd"/>
            <w:r>
              <w:rPr>
                <w:b/>
                <w:color w:val="282828"/>
                <w:shd w:val="clear" w:color="auto" w:fill="FFFFFF"/>
              </w:rPr>
              <w:t>.)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44" w:type="dxa"/>
          </w:tcPr>
          <w:p w:rsidR="000149B2" w:rsidRPr="007B0D81" w:rsidRDefault="000149B2" w:rsidP="000149B2">
            <w:r w:rsidRPr="007B0D81">
              <w:t>С</w:t>
            </w:r>
            <w:r>
              <w:t>ПП с придаточными присоединительными.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7D3E75" w:rsidRDefault="000149B2" w:rsidP="000149B2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>13, теория. Упр. 223 (преобразовать схему в текст).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44" w:type="dxa"/>
          </w:tcPr>
          <w:p w:rsidR="000149B2" w:rsidRPr="00BD3D8A" w:rsidRDefault="000149B2" w:rsidP="000149B2">
            <w:r>
              <w:t xml:space="preserve"> </w:t>
            </w:r>
            <w:r w:rsidRPr="0025095B">
              <w:rPr>
                <w:b/>
                <w:i/>
                <w:color w:val="FF0000"/>
                <w:u w:val="single"/>
              </w:rPr>
              <w:t xml:space="preserve"> Подготовка к ОГЭ</w:t>
            </w:r>
            <w:r>
              <w:rPr>
                <w:b/>
                <w:color w:val="FF0000"/>
              </w:rPr>
              <w:t xml:space="preserve">                                                       </w:t>
            </w:r>
            <w:r w:rsidRPr="000446AB">
              <w:rPr>
                <w:b/>
                <w:color w:val="FF0000"/>
              </w:rPr>
              <w:t>Р.р</w:t>
            </w:r>
            <w:r>
              <w:rPr>
                <w:b/>
                <w:color w:val="FF0000"/>
              </w:rPr>
              <w:t xml:space="preserve">. Сообщение на лингвистическую тему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по упр.231). Составление плана.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7D3E75" w:rsidRDefault="000149B2" w:rsidP="000149B2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>13, упр.232 (сообщение на лингвистическую тему).</w:t>
            </w:r>
          </w:p>
        </w:tc>
      </w:tr>
      <w:tr w:rsidR="000149B2" w:rsidRPr="00B3452E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44" w:type="dxa"/>
          </w:tcPr>
          <w:p w:rsidR="000149B2" w:rsidRPr="00BD3D8A" w:rsidRDefault="000149B2" w:rsidP="000149B2">
            <w:pPr>
              <w:rPr>
                <w:b/>
                <w:color w:val="C00000"/>
              </w:rPr>
            </w:pPr>
            <w:r w:rsidRPr="00120E51">
              <w:rPr>
                <w:b/>
                <w:color w:val="C00000"/>
              </w:rPr>
              <w:t xml:space="preserve">Контрольная </w:t>
            </w:r>
            <w:r>
              <w:rPr>
                <w:b/>
                <w:color w:val="C00000"/>
              </w:rPr>
              <w:t>работа по теме «Сложноподчинѐнн</w:t>
            </w:r>
            <w:r w:rsidRPr="00120E51">
              <w:rPr>
                <w:b/>
                <w:color w:val="C00000"/>
              </w:rPr>
              <w:t>ые предложения».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B3452E" w:rsidRDefault="000149B2" w:rsidP="000149B2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0149B2" w:rsidRPr="00B3452E" w:rsidRDefault="00CB67ED" w:rsidP="000149B2">
            <w:pPr>
              <w:rPr>
                <w:b/>
              </w:rPr>
            </w:pPr>
            <w:r w:rsidRPr="00B3452E">
              <w:rPr>
                <w:b/>
                <w:i/>
              </w:rPr>
              <w:t>КИМ-2021</w:t>
            </w:r>
            <w:r w:rsidR="000149B2" w:rsidRPr="00B3452E">
              <w:rPr>
                <w:b/>
                <w:i/>
              </w:rPr>
              <w:t>. Вариант 1. Тестовые задания</w:t>
            </w:r>
            <w:r w:rsidR="000149B2" w:rsidRPr="00B3452E">
              <w:rPr>
                <w:b/>
              </w:rPr>
              <w:t xml:space="preserve">                                                       </w:t>
            </w:r>
          </w:p>
        </w:tc>
      </w:tr>
      <w:tr w:rsidR="000149B2" w:rsidRPr="00B3452E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Default="000149B2" w:rsidP="000149B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44" w:type="dxa"/>
          </w:tcPr>
          <w:p w:rsidR="000149B2" w:rsidRPr="00E65F6B" w:rsidRDefault="000149B2" w:rsidP="000149B2">
            <w:pPr>
              <w:rPr>
                <w:b/>
              </w:rPr>
            </w:pPr>
            <w:r w:rsidRPr="00E65F6B">
              <w:rPr>
                <w:b/>
              </w:rPr>
              <w:t>Анализ и работа над ошибками в к.р.</w:t>
            </w:r>
            <w:r>
              <w:rPr>
                <w:b/>
              </w:rPr>
              <w:t xml:space="preserve"> «СПП»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Default="000149B2" w:rsidP="000149B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B3452E" w:rsidRDefault="000149B2" w:rsidP="000149B2">
            <w:pPr>
              <w:rPr>
                <w:b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</w:t>
            </w:r>
            <w:r w:rsidRPr="00B3452E">
              <w:rPr>
                <w:b/>
                <w:color w:val="FF0000"/>
              </w:rPr>
              <w:t xml:space="preserve">.  </w:t>
            </w:r>
            <w:r w:rsidRPr="00B3452E">
              <w:rPr>
                <w:b/>
                <w:i/>
              </w:rPr>
              <w:t>КИМ-202</w:t>
            </w:r>
            <w:r w:rsidR="00CB67ED" w:rsidRPr="00B3452E">
              <w:rPr>
                <w:b/>
                <w:i/>
              </w:rPr>
              <w:t>1</w:t>
            </w:r>
            <w:r w:rsidRPr="00B3452E">
              <w:rPr>
                <w:b/>
                <w:color w:val="FF0000"/>
              </w:rPr>
              <w:t xml:space="preserve">. </w:t>
            </w:r>
            <w:r w:rsidRPr="00B3452E">
              <w:rPr>
                <w:b/>
                <w:i/>
              </w:rPr>
              <w:t>Вариант2.</w:t>
            </w:r>
            <w:r w:rsidRPr="00B3452E">
              <w:rPr>
                <w:b/>
                <w:color w:val="FF0000"/>
              </w:rPr>
              <w:t xml:space="preserve">  </w:t>
            </w:r>
            <w:r w:rsidRPr="00B3452E">
              <w:rPr>
                <w:b/>
                <w:i/>
              </w:rPr>
              <w:t xml:space="preserve">               Тестовые задания</w:t>
            </w:r>
            <w:proofErr w:type="gramStart"/>
            <w:r w:rsidRPr="00B3452E">
              <w:rPr>
                <w:b/>
              </w:rPr>
              <w:t xml:space="preserve"> .</w:t>
            </w:r>
            <w:proofErr w:type="gramEnd"/>
            <w:r w:rsidRPr="00B3452E">
              <w:rPr>
                <w:b/>
              </w:rPr>
              <w:t xml:space="preserve">                                                      </w:t>
            </w:r>
            <w:r w:rsidRPr="00B3452E">
              <w:rPr>
                <w:b/>
                <w:color w:val="FF0000"/>
              </w:rPr>
              <w:t xml:space="preserve">                                             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44" w:type="dxa"/>
          </w:tcPr>
          <w:p w:rsidR="000149B2" w:rsidRPr="006A0821" w:rsidRDefault="000149B2" w:rsidP="000149B2">
            <w:r w:rsidRPr="001A31FE">
              <w:rPr>
                <w:b/>
                <w:color w:val="C00000"/>
                <w:u w:val="single"/>
              </w:rPr>
              <w:t>Текущий контроль.</w:t>
            </w:r>
            <w:r w:rsidRPr="00FE745A">
              <w:rPr>
                <w:b/>
                <w:color w:val="C00000"/>
              </w:rPr>
              <w:t xml:space="preserve"> Административный срез №1. Контрольный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 xml:space="preserve">диктант по итогам </w:t>
            </w:r>
            <w:r>
              <w:rPr>
                <w:b/>
                <w:color w:val="C00000"/>
              </w:rPr>
              <w:t xml:space="preserve">                   </w:t>
            </w:r>
            <w:r w:rsidRPr="00FE745A">
              <w:rPr>
                <w:b/>
                <w:color w:val="C00000"/>
                <w:lang w:val="en-US"/>
              </w:rPr>
              <w:t>II</w:t>
            </w:r>
            <w:r w:rsidRPr="00FE745A">
              <w:rPr>
                <w:b/>
                <w:color w:val="C00000"/>
              </w:rPr>
              <w:t xml:space="preserve"> 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B3452E" w:rsidRDefault="000149B2" w:rsidP="000149B2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0149B2" w:rsidRPr="00B3452E" w:rsidRDefault="000149B2" w:rsidP="000149B2">
            <w:pPr>
              <w:rPr>
                <w:b/>
              </w:rPr>
            </w:pPr>
            <w:r w:rsidRPr="00B3452E">
              <w:rPr>
                <w:b/>
                <w:i/>
              </w:rPr>
              <w:t xml:space="preserve"> </w:t>
            </w:r>
            <w:r w:rsidR="00CB67ED" w:rsidRPr="00B3452E">
              <w:rPr>
                <w:b/>
                <w:i/>
              </w:rPr>
              <w:t>КИМ-2021</w:t>
            </w:r>
            <w:r w:rsidRPr="00B3452E">
              <w:rPr>
                <w:b/>
                <w:i/>
              </w:rPr>
              <w:t>.Вариант 3.        Тестовые задания</w:t>
            </w:r>
            <w:r w:rsidRPr="00B3452E">
              <w:rPr>
                <w:b/>
              </w:rPr>
              <w:t xml:space="preserve">.                                                     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44" w:type="dxa"/>
          </w:tcPr>
          <w:p w:rsidR="000149B2" w:rsidRPr="00120E51" w:rsidRDefault="000149B2" w:rsidP="000149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E65F6B">
              <w:rPr>
                <w:b/>
              </w:rPr>
              <w:t>Ан</w:t>
            </w:r>
            <w:r>
              <w:rPr>
                <w:b/>
              </w:rPr>
              <w:t>ализ и работа над ошибками в административном срезе.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B3452E" w:rsidRDefault="000149B2" w:rsidP="000149B2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0149B2" w:rsidRPr="00B3452E" w:rsidRDefault="00CB67ED" w:rsidP="000149B2">
            <w:pPr>
              <w:rPr>
                <w:b/>
              </w:rPr>
            </w:pPr>
            <w:r w:rsidRPr="00B3452E">
              <w:rPr>
                <w:b/>
                <w:i/>
              </w:rPr>
              <w:t>КИМ-2021</w:t>
            </w:r>
            <w:r w:rsidR="000149B2" w:rsidRPr="00B3452E">
              <w:rPr>
                <w:b/>
                <w:i/>
              </w:rPr>
              <w:t>. Вариант 4.                     Тестовые задания.</w:t>
            </w:r>
            <w:r w:rsidR="000149B2" w:rsidRPr="00B3452E">
              <w:rPr>
                <w:b/>
              </w:rPr>
              <w:t xml:space="preserve">                                                      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44" w:type="dxa"/>
          </w:tcPr>
          <w:p w:rsidR="000149B2" w:rsidRPr="00B3452E" w:rsidRDefault="000149B2" w:rsidP="000149B2">
            <w:pPr>
              <w:rPr>
                <w:b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</w:t>
            </w:r>
            <w:r w:rsidRPr="00B3452E">
              <w:rPr>
                <w:b/>
                <w:color w:val="FF0000"/>
              </w:rPr>
              <w:t xml:space="preserve">  </w:t>
            </w:r>
          </w:p>
          <w:p w:rsidR="000149B2" w:rsidRPr="00B3452E" w:rsidRDefault="000149B2" w:rsidP="000149B2">
            <w:pPr>
              <w:rPr>
                <w:b/>
                <w:color w:val="C00000"/>
              </w:rPr>
            </w:pPr>
            <w:r w:rsidRPr="00B3452E">
              <w:rPr>
                <w:b/>
                <w:color w:val="C00000"/>
              </w:rPr>
              <w:t xml:space="preserve">Р.Р.  Подготовка к сжатому изложению (по материалам </w:t>
            </w:r>
            <w:proofErr w:type="spellStart"/>
            <w:r w:rsidRPr="00B3452E">
              <w:rPr>
                <w:b/>
                <w:color w:val="C00000"/>
              </w:rPr>
              <w:t>КИМов</w:t>
            </w:r>
            <w:proofErr w:type="spellEnd"/>
            <w:r w:rsidRPr="00B3452E">
              <w:rPr>
                <w:b/>
                <w:color w:val="C00000"/>
              </w:rPr>
              <w:t xml:space="preserve"> ОГЭ).  Метод исключения.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7D3E75" w:rsidRDefault="000149B2" w:rsidP="000149B2">
            <w:pPr>
              <w:rPr>
                <w:b/>
              </w:rPr>
            </w:pPr>
            <w:r>
              <w:rPr>
                <w:b/>
                <w:color w:val="282828"/>
                <w:shd w:val="clear" w:color="auto" w:fill="FFFFFF"/>
              </w:rPr>
              <w:t>Сжать текст методом исключения.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44" w:type="dxa"/>
          </w:tcPr>
          <w:p w:rsidR="000149B2" w:rsidRPr="00B3452E" w:rsidRDefault="000149B2" w:rsidP="000149B2">
            <w:pPr>
              <w:rPr>
                <w:b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</w:t>
            </w:r>
            <w:r w:rsidRPr="00B3452E">
              <w:rPr>
                <w:b/>
                <w:color w:val="FF0000"/>
              </w:rPr>
              <w:t xml:space="preserve">  </w:t>
            </w:r>
          </w:p>
          <w:p w:rsidR="000149B2" w:rsidRPr="00B3452E" w:rsidRDefault="000149B2" w:rsidP="000149B2">
            <w:r w:rsidRPr="00B3452E">
              <w:rPr>
                <w:b/>
                <w:color w:val="C00000"/>
              </w:rPr>
              <w:t xml:space="preserve">Р.Р.  Написание сжатого изложения               (по материалам </w:t>
            </w:r>
            <w:proofErr w:type="spellStart"/>
            <w:r w:rsidRPr="00B3452E">
              <w:rPr>
                <w:b/>
                <w:color w:val="C00000"/>
              </w:rPr>
              <w:t>КИМов</w:t>
            </w:r>
            <w:proofErr w:type="spellEnd"/>
            <w:r w:rsidRPr="00B3452E">
              <w:rPr>
                <w:b/>
                <w:color w:val="C00000"/>
              </w:rPr>
              <w:t xml:space="preserve"> ОГЭ).  Метод замены и обобщения.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7D3E75" w:rsidRDefault="000149B2" w:rsidP="000149B2">
            <w:pPr>
              <w:rPr>
                <w:b/>
              </w:rPr>
            </w:pPr>
            <w:r>
              <w:rPr>
                <w:b/>
                <w:color w:val="282828"/>
                <w:shd w:val="clear" w:color="auto" w:fill="FFFFFF"/>
              </w:rPr>
              <w:t>Сжать текст методом замены и обобщения.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44" w:type="dxa"/>
          </w:tcPr>
          <w:p w:rsidR="000149B2" w:rsidRPr="00AA15C0" w:rsidRDefault="000149B2" w:rsidP="000149B2">
            <w:pPr>
              <w:rPr>
                <w:color w:val="C00000"/>
              </w:rPr>
            </w:pPr>
            <w:r w:rsidRPr="00E65F6B">
              <w:rPr>
                <w:b/>
              </w:rPr>
              <w:t>Ан</w:t>
            </w:r>
            <w:r>
              <w:rPr>
                <w:b/>
              </w:rPr>
              <w:t>ализ и работа над ошибками в сжатом изложении.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7D3E75" w:rsidRDefault="000149B2" w:rsidP="000149B2">
            <w:pPr>
              <w:rPr>
                <w:b/>
              </w:rPr>
            </w:pPr>
            <w:r>
              <w:rPr>
                <w:b/>
              </w:rPr>
              <w:t>Индивид. задания на каникулы.</w:t>
            </w:r>
          </w:p>
        </w:tc>
      </w:tr>
      <w:tr w:rsidR="000149B2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0149B2" w:rsidRDefault="000149B2" w:rsidP="000149B2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                               </w:t>
            </w:r>
            <w:r w:rsidRPr="00BD3D8A">
              <w:rPr>
                <w:b/>
                <w:color w:val="C00000"/>
                <w:sz w:val="28"/>
                <w:szCs w:val="28"/>
                <w:lang w:val="en-US"/>
              </w:rPr>
              <w:t>III</w:t>
            </w:r>
            <w:r w:rsidRPr="00BD3D8A">
              <w:rPr>
                <w:b/>
                <w:color w:val="C00000"/>
                <w:sz w:val="28"/>
                <w:szCs w:val="28"/>
              </w:rPr>
              <w:t xml:space="preserve"> четверть </w:t>
            </w:r>
          </w:p>
          <w:p w:rsidR="000149B2" w:rsidRPr="006A0821" w:rsidRDefault="000149B2" w:rsidP="000149B2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color w:val="FF0000"/>
              </w:rPr>
              <w:t>(11 января- 26марта. 11недель- 33</w:t>
            </w:r>
            <w:r w:rsidRPr="004332B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часа</w:t>
            </w:r>
            <w:r w:rsidRPr="004332B5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>.</w:t>
            </w:r>
            <w:r w:rsidRPr="00BD3D8A">
              <w:rPr>
                <w:b/>
                <w:sz w:val="28"/>
                <w:szCs w:val="28"/>
              </w:rPr>
              <w:t xml:space="preserve">  </w:t>
            </w:r>
            <w:r w:rsidRPr="004332B5">
              <w:rPr>
                <w:b/>
                <w:color w:val="C00000"/>
                <w:sz w:val="28"/>
                <w:szCs w:val="28"/>
              </w:rPr>
              <w:t xml:space="preserve">        </w:t>
            </w:r>
            <w:r>
              <w:rPr>
                <w:b/>
                <w:color w:val="C00000"/>
                <w:sz w:val="28"/>
                <w:szCs w:val="28"/>
              </w:rPr>
              <w:t xml:space="preserve">      </w:t>
            </w:r>
            <w:r w:rsidRPr="004332B5">
              <w:rPr>
                <w:b/>
                <w:color w:val="C00000"/>
                <w:sz w:val="28"/>
                <w:szCs w:val="28"/>
              </w:rPr>
              <w:t xml:space="preserve">  </w:t>
            </w:r>
            <w:r>
              <w:rPr>
                <w:b/>
                <w:color w:val="C00000"/>
                <w:sz w:val="28"/>
                <w:szCs w:val="28"/>
              </w:rPr>
              <w:t>2021</w:t>
            </w:r>
            <w:r w:rsidRPr="00BD3D8A">
              <w:rPr>
                <w:b/>
                <w:color w:val="C00000"/>
                <w:sz w:val="28"/>
                <w:szCs w:val="28"/>
              </w:rPr>
              <w:t>год</w:t>
            </w:r>
            <w:r w:rsidRPr="00DE7589">
              <w:rPr>
                <w:b/>
                <w:color w:val="C00000"/>
              </w:rPr>
              <w:t>.</w:t>
            </w:r>
          </w:p>
        </w:tc>
      </w:tr>
      <w:tr w:rsidR="000149B2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0149B2" w:rsidRPr="00A138EE" w:rsidRDefault="000149B2" w:rsidP="000149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484B93">
              <w:rPr>
                <w:b/>
              </w:rPr>
              <w:t>СПП с несколькими придаточными.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49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0149B2" w:rsidRPr="006A0821" w:rsidRDefault="000149B2" w:rsidP="000149B2">
            <w:r>
              <w:t>Основные виды СПП с двумя или несколькими придаточными и пунктуация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484B93" w:rsidRDefault="000149B2" w:rsidP="000149B2">
            <w:r w:rsidRPr="00484B93">
              <w:rPr>
                <w:color w:val="282828"/>
                <w:shd w:val="clear" w:color="auto" w:fill="FFFFFF"/>
              </w:rPr>
              <w:t xml:space="preserve">§14, теория. </w:t>
            </w:r>
            <w:r>
              <w:rPr>
                <w:color w:val="282828"/>
                <w:shd w:val="clear" w:color="auto" w:fill="FFFFFF"/>
              </w:rPr>
              <w:t xml:space="preserve">                        </w:t>
            </w:r>
            <w:r w:rsidRPr="00484B93">
              <w:rPr>
                <w:color w:val="282828"/>
                <w:shd w:val="clear" w:color="auto" w:fill="FFFFFF"/>
              </w:rPr>
              <w:t>Упр.236 (выделить главное и придаточные предложения).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44" w:type="dxa"/>
          </w:tcPr>
          <w:p w:rsidR="000149B2" w:rsidRPr="006A0821" w:rsidRDefault="000149B2" w:rsidP="000149B2">
            <w:r w:rsidRPr="00484B93">
              <w:rPr>
                <w:b/>
              </w:rPr>
              <w:t>Практическая работа</w:t>
            </w:r>
            <w:r>
              <w:t xml:space="preserve"> «Основные виды СПП с двумя или несколькими придаточными, и пунктуация в них».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204F5B" w:rsidRDefault="000149B2" w:rsidP="000149B2">
            <w:r w:rsidRPr="00204F5B">
              <w:rPr>
                <w:color w:val="282828"/>
                <w:shd w:val="clear" w:color="auto" w:fill="FFFFFF"/>
              </w:rPr>
              <w:t>§14, теория. Упр.243 (докончить)</w:t>
            </w:r>
            <w:r>
              <w:rPr>
                <w:color w:val="282828"/>
                <w:shd w:val="clear" w:color="auto" w:fill="FFFFFF"/>
              </w:rPr>
              <w:t>.</w:t>
            </w:r>
          </w:p>
        </w:tc>
      </w:tr>
      <w:tr w:rsidR="000149B2" w:rsidRPr="006A0821" w:rsidTr="00D56531">
        <w:trPr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44" w:type="dxa"/>
          </w:tcPr>
          <w:p w:rsidR="000149B2" w:rsidRPr="00B3452E" w:rsidRDefault="000149B2" w:rsidP="000149B2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0149B2" w:rsidRPr="00992171" w:rsidRDefault="000149B2" w:rsidP="000149B2">
            <w:pPr>
              <w:rPr>
                <w:color w:val="C00000"/>
              </w:rPr>
            </w:pPr>
            <w:r w:rsidRPr="00B3452E">
              <w:rPr>
                <w:color w:val="C00000"/>
              </w:rPr>
              <w:lastRenderedPageBreak/>
              <w:t>Р.Р.Сочинение о жизни современной молодѐжи (упр. 244).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19" w:type="dxa"/>
            <w:gridSpan w:val="2"/>
          </w:tcPr>
          <w:p w:rsidR="000149B2" w:rsidRPr="00204F5B" w:rsidRDefault="000149B2" w:rsidP="000149B2">
            <w:r w:rsidRPr="00204F5B">
              <w:rPr>
                <w:color w:val="282828"/>
                <w:shd w:val="clear" w:color="auto" w:fill="FFFFFF"/>
              </w:rPr>
              <w:t xml:space="preserve">Докончить работу над </w:t>
            </w:r>
            <w:r w:rsidRPr="00204F5B">
              <w:rPr>
                <w:color w:val="282828"/>
                <w:shd w:val="clear" w:color="auto" w:fill="FFFFFF"/>
              </w:rPr>
              <w:lastRenderedPageBreak/>
              <w:t>сочинением.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lastRenderedPageBreak/>
              <w:t>52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0149B2" w:rsidRPr="006A0821" w:rsidRDefault="000149B2" w:rsidP="000149B2">
            <w:r>
              <w:t xml:space="preserve"> </w:t>
            </w:r>
            <w:r w:rsidRPr="00204F5B">
              <w:t>Р</w:t>
            </w:r>
            <w:r>
              <w:t>.</w:t>
            </w:r>
            <w:r w:rsidRPr="00204F5B">
              <w:t>Р</w:t>
            </w:r>
            <w:r>
              <w:t>.</w:t>
            </w:r>
            <w:r w:rsidRPr="00204F5B">
              <w:t xml:space="preserve">  Деловые бумаги.</w:t>
            </w:r>
            <w:r>
              <w:t xml:space="preserve">                               </w:t>
            </w:r>
            <w:r w:rsidRPr="00204F5B">
              <w:t>Заявление</w:t>
            </w:r>
            <w:r>
              <w:t xml:space="preserve">. </w:t>
            </w:r>
            <w:r w:rsidRPr="00204F5B">
              <w:t>Автобиография.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204F5B" w:rsidRDefault="000149B2" w:rsidP="000149B2">
            <w:r w:rsidRPr="00204F5B">
              <w:rPr>
                <w:color w:val="282828"/>
                <w:shd w:val="clear" w:color="auto" w:fill="FFFFFF"/>
              </w:rPr>
              <w:t xml:space="preserve">§14, стр.119-120, знать теорию. </w:t>
            </w:r>
            <w:r>
              <w:rPr>
                <w:color w:val="282828"/>
                <w:shd w:val="clear" w:color="auto" w:fill="FFFFFF"/>
              </w:rPr>
              <w:t xml:space="preserve">   </w:t>
            </w:r>
            <w:r w:rsidRPr="00204F5B">
              <w:rPr>
                <w:color w:val="282828"/>
                <w:shd w:val="clear" w:color="auto" w:fill="FFFFFF"/>
              </w:rPr>
              <w:t>Написать</w:t>
            </w:r>
            <w:r>
              <w:rPr>
                <w:color w:val="282828"/>
                <w:shd w:val="clear" w:color="auto" w:fill="FFFFFF"/>
              </w:rPr>
              <w:t xml:space="preserve"> </w:t>
            </w:r>
            <w:r w:rsidRPr="00204F5B">
              <w:rPr>
                <w:color w:val="282828"/>
                <w:shd w:val="clear" w:color="auto" w:fill="FFFFFF"/>
              </w:rPr>
              <w:t>автобиографию по форме.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 xml:space="preserve"> 53</w:t>
            </w:r>
          </w:p>
        </w:tc>
        <w:tc>
          <w:tcPr>
            <w:tcW w:w="4544" w:type="dxa"/>
          </w:tcPr>
          <w:p w:rsidR="000149B2" w:rsidRPr="00A138EE" w:rsidRDefault="000149B2" w:rsidP="000149B2">
            <w:r w:rsidRPr="00204F5B">
              <w:t xml:space="preserve">Обобщение по теме </w:t>
            </w:r>
            <w:r>
              <w:t>«СПП с несколькими придаточными».</w:t>
            </w:r>
          </w:p>
          <w:p w:rsidR="000149B2" w:rsidRPr="006A0821" w:rsidRDefault="000149B2" w:rsidP="000149B2"/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B3452E" w:rsidRDefault="000149B2" w:rsidP="000149B2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0149B2" w:rsidRPr="00B3452E" w:rsidRDefault="00CB67ED" w:rsidP="000149B2">
            <w:pPr>
              <w:rPr>
                <w:b/>
              </w:rPr>
            </w:pPr>
            <w:r w:rsidRPr="00B3452E">
              <w:rPr>
                <w:b/>
                <w:i/>
              </w:rPr>
              <w:t>КИМ-2021</w:t>
            </w:r>
            <w:r w:rsidR="000149B2" w:rsidRPr="00B3452E">
              <w:rPr>
                <w:b/>
                <w:i/>
              </w:rPr>
              <w:t>. Вариант 5.                     Тестовые задания.</w:t>
            </w:r>
            <w:r w:rsidR="000149B2" w:rsidRPr="00B3452E">
              <w:rPr>
                <w:b/>
              </w:rPr>
              <w:t xml:space="preserve">                                                      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Default="000149B2" w:rsidP="000149B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44" w:type="dxa"/>
          </w:tcPr>
          <w:p w:rsidR="000149B2" w:rsidRPr="00756048" w:rsidRDefault="000149B2" w:rsidP="000149B2">
            <w:pPr>
              <w:rPr>
                <w:b/>
                <w:color w:val="C00000"/>
              </w:rPr>
            </w:pPr>
            <w:r w:rsidRPr="00756048">
              <w:rPr>
                <w:b/>
                <w:color w:val="C00000"/>
              </w:rPr>
              <w:t>Контрольная работа по теме:                            «СПП с несколькими придаточными».</w:t>
            </w:r>
          </w:p>
          <w:p w:rsidR="000149B2" w:rsidRPr="00992171" w:rsidRDefault="000149B2" w:rsidP="000149B2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Default="000149B2" w:rsidP="000149B2"/>
        </w:tc>
        <w:tc>
          <w:tcPr>
            <w:tcW w:w="992" w:type="dxa"/>
          </w:tcPr>
          <w:p w:rsidR="000149B2" w:rsidRDefault="000149B2" w:rsidP="000149B2"/>
        </w:tc>
        <w:tc>
          <w:tcPr>
            <w:tcW w:w="2704" w:type="dxa"/>
          </w:tcPr>
          <w:p w:rsidR="000149B2" w:rsidRPr="00B3452E" w:rsidRDefault="000149B2" w:rsidP="000149B2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0149B2" w:rsidRPr="00B3452E" w:rsidRDefault="00CB67ED" w:rsidP="000149B2">
            <w:pPr>
              <w:rPr>
                <w:b/>
              </w:rPr>
            </w:pPr>
            <w:r w:rsidRPr="00B3452E">
              <w:rPr>
                <w:b/>
                <w:i/>
              </w:rPr>
              <w:t>КИМ-2021</w:t>
            </w:r>
            <w:r w:rsidR="000149B2" w:rsidRPr="00B3452E">
              <w:rPr>
                <w:b/>
                <w:i/>
              </w:rPr>
              <w:t>. Вариант 6.                     Тестовые задания.</w:t>
            </w:r>
            <w:r w:rsidR="000149B2" w:rsidRPr="00B3452E">
              <w:rPr>
                <w:b/>
              </w:rPr>
              <w:t xml:space="preserve">                                                      </w:t>
            </w:r>
          </w:p>
        </w:tc>
      </w:tr>
      <w:tr w:rsidR="000149B2" w:rsidRPr="006A0821" w:rsidTr="00BE3E94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0149B2" w:rsidRPr="00A138EE" w:rsidRDefault="000149B2" w:rsidP="000149B2">
            <w:pPr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</w:rPr>
              <w:t xml:space="preserve">                                         </w:t>
            </w:r>
            <w:r w:rsidRPr="00A138EE">
              <w:rPr>
                <w:b/>
                <w:color w:val="000000" w:themeColor="text1"/>
              </w:rPr>
              <w:t>Бессоюзные сложные предложения</w:t>
            </w:r>
            <w:r>
              <w:rPr>
                <w:b/>
                <w:color w:val="000000" w:themeColor="text1"/>
              </w:rPr>
              <w:t xml:space="preserve"> (БСП)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44" w:type="dxa"/>
          </w:tcPr>
          <w:p w:rsidR="000149B2" w:rsidRPr="006A0821" w:rsidRDefault="000149B2" w:rsidP="000149B2">
            <w:r w:rsidRPr="00A138EE">
              <w:t>Бессоюзные сложные предложения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A138EE" w:rsidRDefault="000149B2" w:rsidP="000149B2">
            <w:r w:rsidRPr="00A138EE">
              <w:rPr>
                <w:color w:val="282828"/>
                <w:shd w:val="clear" w:color="auto" w:fill="FFFFFF"/>
              </w:rPr>
              <w:t>Стр.122, знать теорию. Упр.253(заменить</w:t>
            </w:r>
            <w:r>
              <w:rPr>
                <w:color w:val="282828"/>
                <w:shd w:val="clear" w:color="auto" w:fill="FFFFFF"/>
              </w:rPr>
              <w:t xml:space="preserve"> </w:t>
            </w:r>
            <w:r w:rsidRPr="00A138EE">
              <w:rPr>
                <w:color w:val="282828"/>
                <w:shd w:val="clear" w:color="auto" w:fill="FFFFFF"/>
              </w:rPr>
              <w:t>БСП союзными).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44" w:type="dxa"/>
          </w:tcPr>
          <w:p w:rsidR="000149B2" w:rsidRPr="00992171" w:rsidRDefault="000149B2" w:rsidP="000149B2">
            <w:pPr>
              <w:rPr>
                <w:color w:val="C00000"/>
              </w:rPr>
            </w:pPr>
            <w:r w:rsidRPr="004D22D5">
              <w:rPr>
                <w:color w:val="000000" w:themeColor="text1"/>
              </w:rPr>
              <w:t>Запятая и точка с запятой в бессоюзном сложном предложении</w:t>
            </w:r>
            <w:r w:rsidRPr="004D22D5">
              <w:rPr>
                <w:color w:val="C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Pr="006A0821" w:rsidRDefault="000149B2" w:rsidP="000149B2"/>
        </w:tc>
        <w:tc>
          <w:tcPr>
            <w:tcW w:w="992" w:type="dxa"/>
          </w:tcPr>
          <w:p w:rsidR="000149B2" w:rsidRPr="006A0821" w:rsidRDefault="000149B2" w:rsidP="000149B2"/>
        </w:tc>
        <w:tc>
          <w:tcPr>
            <w:tcW w:w="2704" w:type="dxa"/>
          </w:tcPr>
          <w:p w:rsidR="000149B2" w:rsidRPr="004D22D5" w:rsidRDefault="000149B2" w:rsidP="000149B2">
            <w:r w:rsidRPr="004D22D5">
              <w:rPr>
                <w:color w:val="282828"/>
                <w:shd w:val="clear" w:color="auto" w:fill="FFFFFF"/>
              </w:rPr>
              <w:t>§15, теория. Упр.257 (составить план текста).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Default="000149B2" w:rsidP="000149B2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44" w:type="dxa"/>
          </w:tcPr>
          <w:p w:rsidR="000149B2" w:rsidRPr="004D22D5" w:rsidRDefault="000149B2" w:rsidP="000149B2">
            <w:r w:rsidRPr="004D22D5">
              <w:t>Двоеточие в бессоюзном сложном предложении.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Default="000149B2" w:rsidP="000149B2"/>
        </w:tc>
        <w:tc>
          <w:tcPr>
            <w:tcW w:w="992" w:type="dxa"/>
          </w:tcPr>
          <w:p w:rsidR="000149B2" w:rsidRDefault="000149B2" w:rsidP="000149B2"/>
        </w:tc>
        <w:tc>
          <w:tcPr>
            <w:tcW w:w="2704" w:type="dxa"/>
          </w:tcPr>
          <w:p w:rsidR="000149B2" w:rsidRPr="007D3E75" w:rsidRDefault="000149B2" w:rsidP="000149B2">
            <w:pPr>
              <w:rPr>
                <w:b/>
              </w:rPr>
            </w:pPr>
            <w:r w:rsidRPr="004D22D5">
              <w:rPr>
                <w:color w:val="282828"/>
                <w:shd w:val="clear" w:color="auto" w:fill="FFFFFF"/>
              </w:rPr>
              <w:t>§16, теория.Упр.264 (по М.Ю. Лермонтову</w:t>
            </w:r>
            <w:r>
              <w:rPr>
                <w:b/>
                <w:color w:val="282828"/>
                <w:shd w:val="clear" w:color="auto" w:fill="FFFFFF"/>
              </w:rPr>
              <w:t>).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44" w:type="dxa"/>
          </w:tcPr>
          <w:p w:rsidR="000149B2" w:rsidRPr="006A0821" w:rsidRDefault="000149B2" w:rsidP="000149B2">
            <w:r w:rsidRPr="004E3E90">
              <w:rPr>
                <w:b/>
              </w:rPr>
              <w:t>Практическая работа</w:t>
            </w:r>
            <w:r>
              <w:t xml:space="preserve"> по теме:</w:t>
            </w:r>
            <w:r w:rsidRPr="004D22D5">
              <w:t xml:space="preserve"> </w:t>
            </w:r>
            <w:r>
              <w:t>«</w:t>
            </w:r>
            <w:r w:rsidRPr="004D22D5">
              <w:t>Двоеточие в бессоюзном сложном предложении</w:t>
            </w:r>
            <w:r>
              <w:t>»</w:t>
            </w:r>
            <w:r w:rsidRPr="004D22D5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0149B2" w:rsidP="000149B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Default="000149B2" w:rsidP="000149B2"/>
        </w:tc>
        <w:tc>
          <w:tcPr>
            <w:tcW w:w="992" w:type="dxa"/>
          </w:tcPr>
          <w:p w:rsidR="000149B2" w:rsidRDefault="000149B2" w:rsidP="000149B2"/>
        </w:tc>
        <w:tc>
          <w:tcPr>
            <w:tcW w:w="2704" w:type="dxa"/>
          </w:tcPr>
          <w:p w:rsidR="000149B2" w:rsidRPr="004E3E90" w:rsidRDefault="000149B2" w:rsidP="000149B2">
            <w:r w:rsidRPr="004E3E90">
              <w:rPr>
                <w:color w:val="282828"/>
                <w:shd w:val="clear" w:color="auto" w:fill="FFFFFF"/>
              </w:rPr>
              <w:t xml:space="preserve">§16. </w:t>
            </w:r>
            <w:r>
              <w:rPr>
                <w:color w:val="282828"/>
                <w:shd w:val="clear" w:color="auto" w:fill="FFFFFF"/>
              </w:rPr>
              <w:t xml:space="preserve">                                  </w:t>
            </w:r>
            <w:r w:rsidRPr="004E3E90">
              <w:rPr>
                <w:color w:val="282828"/>
                <w:shd w:val="clear" w:color="auto" w:fill="FFFFFF"/>
              </w:rPr>
              <w:t>Упр.268 (</w:t>
            </w:r>
            <w:r w:rsidRPr="004E3E90">
              <w:rPr>
                <w:color w:val="282828"/>
                <w:shd w:val="clear" w:color="auto" w:fill="FFFFFF"/>
                <w:lang w:val="en-US"/>
              </w:rPr>
              <w:t>I</w:t>
            </w:r>
            <w:r w:rsidRPr="006E5BF1">
              <w:rPr>
                <w:color w:val="282828"/>
                <w:shd w:val="clear" w:color="auto" w:fill="FFFFFF"/>
              </w:rPr>
              <w:t xml:space="preserve"> </w:t>
            </w:r>
            <w:r w:rsidRPr="004E3E90">
              <w:rPr>
                <w:color w:val="282828"/>
                <w:shd w:val="clear" w:color="auto" w:fill="FFFFFF"/>
              </w:rPr>
              <w:t>или</w:t>
            </w:r>
            <w:r w:rsidRPr="006E5BF1">
              <w:rPr>
                <w:color w:val="282828"/>
                <w:shd w:val="clear" w:color="auto" w:fill="FFFFFF"/>
              </w:rPr>
              <w:t xml:space="preserve"> </w:t>
            </w:r>
            <w:r w:rsidRPr="004E3E90">
              <w:rPr>
                <w:color w:val="282828"/>
                <w:shd w:val="clear" w:color="auto" w:fill="FFFFFF"/>
                <w:lang w:val="en-US"/>
              </w:rPr>
              <w:t>II</w:t>
            </w:r>
            <w:r w:rsidRPr="004E3E90">
              <w:rPr>
                <w:color w:val="282828"/>
                <w:shd w:val="clear" w:color="auto" w:fill="FFFFFF"/>
              </w:rPr>
              <w:t xml:space="preserve"> часть-на выбор).</w:t>
            </w:r>
          </w:p>
        </w:tc>
      </w:tr>
      <w:tr w:rsidR="000149B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0149B2" w:rsidRPr="006A0821" w:rsidRDefault="000149B2" w:rsidP="000149B2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44" w:type="dxa"/>
          </w:tcPr>
          <w:p w:rsidR="000149B2" w:rsidRPr="006A0821" w:rsidRDefault="00CB67ED" w:rsidP="000149B2">
            <w:r w:rsidRPr="00CB67ED">
              <w:rPr>
                <w:b/>
                <w:color w:val="FF0000"/>
              </w:rPr>
              <w:t>Р.Р. Классное сочинение-ответ на проблемный вопрос</w:t>
            </w:r>
            <w:r w:rsidRPr="00CB67ED"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9B2" w:rsidRPr="006A0821" w:rsidRDefault="00CB67ED" w:rsidP="000149B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9B2" w:rsidRDefault="000149B2" w:rsidP="000149B2"/>
        </w:tc>
        <w:tc>
          <w:tcPr>
            <w:tcW w:w="992" w:type="dxa"/>
          </w:tcPr>
          <w:p w:rsidR="000149B2" w:rsidRDefault="000149B2" w:rsidP="000149B2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0149B2" w:rsidRPr="00CB67ED" w:rsidRDefault="00CB67ED" w:rsidP="00CB67ED">
            <w:pPr>
              <w:rPr>
                <w:b/>
              </w:rPr>
            </w:pPr>
            <w:r w:rsidRPr="00CB67ED">
              <w:t>КИМ-2021.Вариант 6,</w:t>
            </w:r>
            <w:r>
              <w:t xml:space="preserve"> </w:t>
            </w:r>
            <w:r w:rsidRPr="00CB67ED">
              <w:t>задание 5.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4E3E90">
              <w:t>Тире в бессоюзном сложном предложении.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7D3E75" w:rsidRDefault="00CB67ED" w:rsidP="00CB67ED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Pr="004E3E90">
              <w:rPr>
                <w:color w:val="282828"/>
                <w:shd w:val="clear" w:color="auto" w:fill="FFFFFF"/>
              </w:rPr>
              <w:t>17, теория. Упр.274 (расставить знаки препинания).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4E3E90">
              <w:rPr>
                <w:b/>
              </w:rPr>
              <w:t>Практическая работа</w:t>
            </w:r>
            <w:r>
              <w:t xml:space="preserve"> по теме:</w:t>
            </w:r>
            <w:r w:rsidRPr="004D22D5">
              <w:t xml:space="preserve"> </w:t>
            </w:r>
            <w:r>
              <w:t>«</w:t>
            </w:r>
            <w:r w:rsidRPr="004E3E90">
              <w:t>Тире в бессоюзном сложном предложении</w:t>
            </w:r>
            <w:r>
              <w:t>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4E3E90" w:rsidRDefault="00CB67ED" w:rsidP="00CB67ED">
            <w:r w:rsidRPr="004E3E90">
              <w:rPr>
                <w:color w:val="282828"/>
                <w:shd w:val="clear" w:color="auto" w:fill="FFFFFF"/>
              </w:rPr>
              <w:t xml:space="preserve">§17, </w:t>
            </w:r>
            <w:proofErr w:type="spellStart"/>
            <w:r w:rsidRPr="004E3E90">
              <w:rPr>
                <w:color w:val="282828"/>
                <w:shd w:val="clear" w:color="auto" w:fill="FFFFFF"/>
              </w:rPr>
              <w:t>теория.Упр</w:t>
            </w:r>
            <w:proofErr w:type="spellEnd"/>
            <w:r w:rsidRPr="004E3E90">
              <w:rPr>
                <w:color w:val="282828"/>
                <w:shd w:val="clear" w:color="auto" w:fill="FFFFFF"/>
              </w:rPr>
              <w:t>. 275 (схемы БСП).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132A24">
              <w:t>Обобщение знаний о бессоюзном сложном предложении и пунктуации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r w:rsidRPr="00B3452E">
              <w:rPr>
                <w:i/>
              </w:rPr>
              <w:t>КИМ-2021. Вариант 7.                     Тестовые задания.</w:t>
            </w:r>
            <w:r w:rsidRPr="00B3452E">
              <w:t xml:space="preserve">       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44" w:type="dxa"/>
          </w:tcPr>
          <w:p w:rsidR="00CB67ED" w:rsidRPr="00CD4355" w:rsidRDefault="00CB67ED" w:rsidP="00CB67ED">
            <w:pPr>
              <w:rPr>
                <w:b/>
                <w:color w:val="FF0000"/>
              </w:rPr>
            </w:pPr>
            <w:r w:rsidRPr="00132A24">
              <w:rPr>
                <w:b/>
                <w:color w:val="FF0000"/>
              </w:rPr>
              <w:t>Контрольная работа по теме «Бессоюзные сложные предложения»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/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401079" w:rsidRDefault="00CB67ED" w:rsidP="00CB67ED"/>
        </w:tc>
        <w:tc>
          <w:tcPr>
            <w:tcW w:w="992" w:type="dxa"/>
          </w:tcPr>
          <w:p w:rsidR="00CB67ED" w:rsidRPr="00401079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КИМ-2021. Вариант 8.                     Тестовые задания</w:t>
            </w:r>
            <w:r w:rsidRPr="00B3452E">
              <w:rPr>
                <w:b/>
                <w:i/>
              </w:rPr>
              <w:t>.</w:t>
            </w:r>
            <w:r w:rsidRPr="00B3452E">
              <w:rPr>
                <w:b/>
              </w:rPr>
              <w:t xml:space="preserve">       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E65F6B">
              <w:rPr>
                <w:b/>
              </w:rPr>
              <w:t>Ан</w:t>
            </w:r>
            <w:r>
              <w:rPr>
                <w:b/>
              </w:rPr>
              <w:t>ализ и работа над ошибками в контрольной работе.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r w:rsidRPr="00B3452E">
              <w:rPr>
                <w:i/>
              </w:rPr>
              <w:t>КИМ-2021. Вариант 9.                     Тестовые задания.</w:t>
            </w:r>
            <w:r w:rsidRPr="00B3452E">
              <w:t xml:space="preserve">       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6A0821" w:rsidRDefault="00CB67ED" w:rsidP="00CB67ED">
            <w:r w:rsidRPr="00204F5B">
              <w:rPr>
                <w:color w:val="C00000"/>
              </w:rPr>
              <w:t>Р</w:t>
            </w:r>
            <w:r>
              <w:rPr>
                <w:color w:val="C00000"/>
              </w:rPr>
              <w:t>.Р.  Изложение с описанием картины</w:t>
            </w:r>
            <w:r w:rsidRPr="00204F5B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           </w:t>
            </w:r>
            <w:r w:rsidRPr="00204F5B">
              <w:rPr>
                <w:color w:val="C00000"/>
              </w:rPr>
              <w:t>(</w:t>
            </w:r>
            <w:r>
              <w:rPr>
                <w:color w:val="C00000"/>
              </w:rPr>
              <w:t>по упр. 282</w:t>
            </w:r>
            <w:r w:rsidRPr="00204F5B">
              <w:rPr>
                <w:color w:val="C00000"/>
              </w:rPr>
              <w:t>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E3E94" w:rsidRDefault="00CB67ED" w:rsidP="00CB67ED">
            <w:r w:rsidRPr="00BE3E94">
              <w:rPr>
                <w:color w:val="282828"/>
                <w:shd w:val="clear" w:color="auto" w:fill="FFFFFF"/>
              </w:rPr>
              <w:t>Докончить работу над изложением.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44" w:type="dxa"/>
          </w:tcPr>
          <w:p w:rsidR="00CB67ED" w:rsidRPr="00CD4355" w:rsidRDefault="00CB67ED" w:rsidP="00CB67ED">
            <w:pPr>
              <w:rPr>
                <w:b/>
                <w:color w:val="FF0000"/>
              </w:rPr>
            </w:pP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.</w:t>
            </w: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 xml:space="preserve">. </w:t>
            </w:r>
            <w:r w:rsidRPr="00BE3E94">
              <w:rPr>
                <w:b/>
                <w:color w:val="FF0000"/>
              </w:rPr>
              <w:t xml:space="preserve"> Реферат</w:t>
            </w:r>
            <w:r>
              <w:rPr>
                <w:b/>
                <w:color w:val="FF0000"/>
              </w:rPr>
              <w:t xml:space="preserve"> репродуктивный «Слова науки и техники» (по упр. 286).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E3E94" w:rsidRDefault="00CB67ED" w:rsidP="00CB67ED">
            <w:r w:rsidRPr="00BE3E94">
              <w:rPr>
                <w:color w:val="282828"/>
                <w:shd w:val="clear" w:color="auto" w:fill="FFFFFF"/>
              </w:rPr>
              <w:t>Стр. 136-138. Докончить работу над рефератом.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44" w:type="dxa"/>
          </w:tcPr>
          <w:p w:rsidR="00CB67ED" w:rsidRPr="00CD4355" w:rsidRDefault="00CB67ED" w:rsidP="00CB67ED">
            <w:pPr>
              <w:rPr>
                <w:b/>
                <w:color w:val="FF0000"/>
              </w:rPr>
            </w:pP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.</w:t>
            </w: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 xml:space="preserve">. </w:t>
            </w:r>
            <w:r w:rsidRPr="00BE3E94">
              <w:rPr>
                <w:b/>
                <w:color w:val="FF0000"/>
              </w:rPr>
              <w:t xml:space="preserve"> Реферат</w:t>
            </w:r>
            <w:r>
              <w:rPr>
                <w:b/>
                <w:color w:val="FF0000"/>
              </w:rPr>
              <w:t xml:space="preserve"> продуктивный                        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по упр. 287).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E3E94" w:rsidRDefault="00CB67ED" w:rsidP="00CB67ED">
            <w:r w:rsidRPr="00BE3E94">
              <w:rPr>
                <w:color w:val="282828"/>
                <w:shd w:val="clear" w:color="auto" w:fill="FFFFFF"/>
              </w:rPr>
              <w:t>Стр.138, упр.287. Докончить работу.</w:t>
            </w:r>
          </w:p>
        </w:tc>
      </w:tr>
      <w:tr w:rsidR="00CB67ED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CB67ED" w:rsidRDefault="00CB67ED" w:rsidP="00CB67ED">
            <w:pPr>
              <w:rPr>
                <w:b/>
              </w:rPr>
            </w:pPr>
            <w:r w:rsidRPr="006A0CFE">
              <w:rPr>
                <w:b/>
              </w:rPr>
              <w:t xml:space="preserve">                                  </w:t>
            </w:r>
          </w:p>
          <w:p w:rsidR="00CB67ED" w:rsidRPr="00BE3E94" w:rsidRDefault="00CB67ED" w:rsidP="00CB67E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6A0CF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E3E94">
              <w:rPr>
                <w:b/>
              </w:rPr>
              <w:t xml:space="preserve">Сложные предложения с разными видами связи  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BE3E94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E3E94" w:rsidRDefault="00CB67ED" w:rsidP="00CB67ED">
            <w:r w:rsidRPr="00BE3E94">
              <w:rPr>
                <w:color w:val="282828"/>
                <w:shd w:val="clear" w:color="auto" w:fill="FFFFFF"/>
              </w:rPr>
              <w:t xml:space="preserve">§18, теория на стр.139-140. Упр.292 </w:t>
            </w:r>
            <w:proofErr w:type="gramStart"/>
            <w:r w:rsidRPr="00BE3E94">
              <w:rPr>
                <w:color w:val="282828"/>
                <w:shd w:val="clear" w:color="auto" w:fill="FFFFFF"/>
              </w:rPr>
              <w:t xml:space="preserve">( </w:t>
            </w:r>
            <w:proofErr w:type="gramEnd"/>
            <w:r w:rsidRPr="00BE3E94">
              <w:rPr>
                <w:color w:val="282828"/>
                <w:shd w:val="clear" w:color="auto" w:fill="FFFFFF"/>
              </w:rPr>
              <w:t>по условию).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Default="00CB67ED" w:rsidP="00CB67ED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44" w:type="dxa"/>
          </w:tcPr>
          <w:p w:rsidR="00CB67ED" w:rsidRDefault="00CB67ED" w:rsidP="00CB67ED">
            <w:r w:rsidRPr="00AB6A21">
              <w:t>Сложные предложения с различными видами союзной и бессоюзной связи и пунктуация в них.</w:t>
            </w:r>
            <w:r>
              <w:t xml:space="preserve">                             Тренировочные упражнения.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E048F" w:rsidRDefault="00CB67ED" w:rsidP="00CB67ED">
            <w:r w:rsidRPr="00BE048F">
              <w:rPr>
                <w:color w:val="282828"/>
                <w:shd w:val="clear" w:color="auto" w:fill="FFFFFF"/>
              </w:rPr>
              <w:t>§18, теория. Упр. 295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Default="00CB67ED" w:rsidP="00CB67ED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44" w:type="dxa"/>
          </w:tcPr>
          <w:p w:rsidR="00CB67ED" w:rsidRPr="006530FA" w:rsidRDefault="00CB67ED" w:rsidP="00CB67ED">
            <w:pPr>
              <w:rPr>
                <w:color w:val="C00000"/>
              </w:rPr>
            </w:pPr>
            <w:r w:rsidRPr="006530FA">
              <w:rPr>
                <w:color w:val="C00000"/>
              </w:rPr>
              <w:t>Р.Р.  Сочинение-рассуждение (по материалам ОГЭ) «Как я понимаю храбрость»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Default="00CB67ED" w:rsidP="00CB67ED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E048F" w:rsidRDefault="00CB67ED" w:rsidP="00CB67ED">
            <w:r w:rsidRPr="00BE048F">
              <w:rPr>
                <w:color w:val="282828"/>
                <w:shd w:val="clear" w:color="auto" w:fill="FFFFFF"/>
              </w:rPr>
              <w:t>Упр.296. Докончить работу над сочинением.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44" w:type="dxa"/>
          </w:tcPr>
          <w:p w:rsidR="00CB67ED" w:rsidRPr="006A0CFE" w:rsidRDefault="00CB67ED" w:rsidP="00CB67ED">
            <w:pPr>
              <w:rPr>
                <w:color w:val="FF0000"/>
              </w:rPr>
            </w:pPr>
            <w:r>
              <w:rPr>
                <w:color w:val="FF0000"/>
              </w:rPr>
              <w:t>Объяснительный диктант  (по упр. 299)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E048F" w:rsidRDefault="00CB67ED" w:rsidP="00CB67ED">
            <w:r w:rsidRPr="00BE048F">
              <w:rPr>
                <w:color w:val="282828"/>
                <w:shd w:val="clear" w:color="auto" w:fill="FFFFFF"/>
              </w:rPr>
              <w:t>Стр.144-145, упр.299 (докончить, по условию).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b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</w:t>
            </w:r>
            <w:r w:rsidRPr="00B3452E">
              <w:rPr>
                <w:b/>
                <w:color w:val="FF0000"/>
              </w:rPr>
              <w:t xml:space="preserve">  </w:t>
            </w:r>
          </w:p>
          <w:p w:rsidR="00CB67ED" w:rsidRPr="00B3452E" w:rsidRDefault="00CB67ED" w:rsidP="00CB67ED">
            <w:r w:rsidRPr="00B3452E">
              <w:rPr>
                <w:b/>
                <w:color w:val="C00000"/>
              </w:rPr>
              <w:t xml:space="preserve">Р.Р. Сжатое изложение (по упр. 301)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r w:rsidRPr="00B3452E">
              <w:rPr>
                <w:color w:val="282828"/>
                <w:shd w:val="clear" w:color="auto" w:fill="FFFFFF"/>
              </w:rPr>
              <w:t>Стр.145-146. Упр. 301 (докончить работу над изложением).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44" w:type="dxa"/>
          </w:tcPr>
          <w:p w:rsidR="00CB67ED" w:rsidRPr="00B3452E" w:rsidRDefault="00CB67ED" w:rsidP="00CB67ED">
            <w:r w:rsidRPr="00B3452E">
              <w:t>Авторские знаки препинания.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r w:rsidRPr="00B3452E">
              <w:rPr>
                <w:color w:val="282828"/>
                <w:shd w:val="clear" w:color="auto" w:fill="FFFFFF"/>
              </w:rPr>
              <w:t>§19, знать теорию на стр. 148.Упр.307.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color w:val="C00000"/>
              </w:rPr>
            </w:pPr>
            <w:r w:rsidRPr="00B3452E">
              <w:rPr>
                <w:b/>
                <w:color w:val="C00000"/>
              </w:rPr>
              <w:t xml:space="preserve">К.Р. Сложные предложения с разными видами связи.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КИМ-2021. Вариант 10. Тестовые задания.</w:t>
            </w:r>
            <w:r w:rsidRPr="00B3452E">
              <w:t xml:space="preserve">       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44" w:type="dxa"/>
          </w:tcPr>
          <w:p w:rsidR="00CB67ED" w:rsidRPr="00B3452E" w:rsidRDefault="00CB67ED" w:rsidP="00CB67ED">
            <w:r w:rsidRPr="00B3452E">
              <w:t>Анализ и работа над ошибками в к/р.</w:t>
            </w:r>
            <w:r w:rsidRPr="00B3452E">
              <w:rPr>
                <w:b/>
              </w:rPr>
              <w:t xml:space="preserve"> «Сложные предложения с разными видами связи».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КИМ-2021. Вариант 11. Тестовые задания.</w:t>
            </w:r>
            <w:r w:rsidRPr="00B3452E">
              <w:t xml:space="preserve">       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44" w:type="dxa"/>
          </w:tcPr>
          <w:p w:rsidR="00CB67ED" w:rsidRPr="00B3452E" w:rsidRDefault="00CB67ED" w:rsidP="00CB67ED">
            <w:r w:rsidRPr="00B3452E">
              <w:rPr>
                <w:b/>
                <w:color w:val="C00000"/>
              </w:rPr>
              <w:t xml:space="preserve">Текущий контроль.                              Контрольный диктант по итогам                    </w:t>
            </w:r>
            <w:r w:rsidRPr="00B3452E">
              <w:rPr>
                <w:b/>
                <w:color w:val="C00000"/>
                <w:lang w:val="en-US"/>
              </w:rPr>
              <w:t>III</w:t>
            </w:r>
            <w:r w:rsidRPr="00B3452E">
              <w:rPr>
                <w:b/>
                <w:color w:val="C00000"/>
              </w:rPr>
              <w:t xml:space="preserve"> 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КИМ-2021. Вариант 12. Тестовые задания.</w:t>
            </w:r>
            <w:r w:rsidRPr="00B3452E">
              <w:t xml:space="preserve">       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44" w:type="dxa"/>
          </w:tcPr>
          <w:p w:rsidR="00CB67ED" w:rsidRPr="00B3452E" w:rsidRDefault="00CB67ED" w:rsidP="00CB67ED">
            <w:r w:rsidRPr="00B3452E">
              <w:t>Анализ и работа над ошибками в контрольном диктанте.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КИМ-2021. Вариант 13. Тестовые задания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44" w:type="dxa"/>
          </w:tcPr>
          <w:p w:rsidR="00CB67ED" w:rsidRPr="00BE048F" w:rsidRDefault="00CB67ED" w:rsidP="00CB67ED">
            <w:r>
              <w:t xml:space="preserve">Обобщающий урок по темам </w:t>
            </w:r>
            <w:r>
              <w:rPr>
                <w:lang w:val="en-US"/>
              </w:rPr>
              <w:t>III</w:t>
            </w:r>
            <w:r>
              <w:t>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7D3E75" w:rsidRDefault="00CB67ED" w:rsidP="00CB67ED">
            <w:pPr>
              <w:rPr>
                <w:b/>
              </w:rPr>
            </w:pPr>
            <w:r>
              <w:rPr>
                <w:b/>
              </w:rPr>
              <w:t>Индивид. задания на каникулы.</w:t>
            </w:r>
          </w:p>
        </w:tc>
      </w:tr>
      <w:tr w:rsidR="00CB67ED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CB67ED" w:rsidRPr="006874DF" w:rsidRDefault="00CB67ED" w:rsidP="00CB67ED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          </w:t>
            </w:r>
            <w:r w:rsidRPr="00BD3D8A">
              <w:rPr>
                <w:b/>
                <w:color w:val="C00000"/>
                <w:sz w:val="28"/>
                <w:szCs w:val="28"/>
                <w:lang w:val="en-US"/>
              </w:rPr>
              <w:t>IV</w:t>
            </w:r>
            <w:r w:rsidRPr="00BD3D8A">
              <w:rPr>
                <w:b/>
                <w:color w:val="C00000"/>
                <w:sz w:val="28"/>
                <w:szCs w:val="28"/>
              </w:rPr>
              <w:t xml:space="preserve"> четверть </w:t>
            </w:r>
            <w:r>
              <w:rPr>
                <w:b/>
                <w:color w:val="FF0000"/>
                <w:sz w:val="28"/>
                <w:szCs w:val="28"/>
              </w:rPr>
              <w:t xml:space="preserve">(5 апреля- 21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мая .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   7 недель -21 час</w:t>
            </w:r>
            <w:r w:rsidRPr="00F672AC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CB67ED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CB67ED" w:rsidRDefault="00CB67ED" w:rsidP="00CB67ED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Общие сведения о языке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BE048F">
              <w:t>Роль языка в жизни общества. Язык как исторически развивающееся явление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756048" w:rsidRDefault="00CB67ED" w:rsidP="00CB67ED">
            <w:r w:rsidRPr="00756048">
              <w:rPr>
                <w:color w:val="282828"/>
                <w:shd w:val="clear" w:color="auto" w:fill="FFFFFF"/>
              </w:rPr>
              <w:t>§20, теория на стр.150-154. Привести примеры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80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Сжатое изложение в форме тезисов</w:t>
            </w:r>
            <w:proofErr w:type="gramStart"/>
            <w:r w:rsidRPr="00B3452E">
              <w:rPr>
                <w:b/>
                <w:i/>
                <w:color w:val="FF0000"/>
              </w:rPr>
              <w:t>.</w:t>
            </w:r>
            <w:proofErr w:type="gramEnd"/>
            <w:r w:rsidRPr="00B3452E">
              <w:rPr>
                <w:b/>
                <w:i/>
                <w:color w:val="FF0000"/>
              </w:rPr>
              <w:t xml:space="preserve">    ( </w:t>
            </w:r>
            <w:proofErr w:type="gramStart"/>
            <w:r w:rsidRPr="00B3452E">
              <w:rPr>
                <w:b/>
                <w:i/>
                <w:color w:val="FF0000"/>
              </w:rPr>
              <w:t>п</w:t>
            </w:r>
            <w:proofErr w:type="gramEnd"/>
            <w:r w:rsidRPr="00B3452E">
              <w:rPr>
                <w:b/>
                <w:i/>
                <w:color w:val="FF0000"/>
              </w:rPr>
              <w:t>о упр.313 «Кирилл и Мефодий»)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r w:rsidRPr="00B3452E">
              <w:rPr>
                <w:color w:val="282828"/>
                <w:shd w:val="clear" w:color="auto" w:fill="FFFFFF"/>
              </w:rPr>
              <w:t>Стр.154, упр. 313 (чистовой вариант).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b/>
                <w:color w:val="FF0000"/>
              </w:rPr>
              <w:t>Р.р. Сочинение по рассказу Шолохова «Судьба человека».     «Что такое патриотизм?».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color w:val="282828"/>
                <w:shd w:val="clear" w:color="auto" w:fill="FFFFFF"/>
              </w:rPr>
              <w:t xml:space="preserve"> </w:t>
            </w: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КИМ-2021. Вариант 14. Тестовые задания.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44" w:type="dxa"/>
          </w:tcPr>
          <w:p w:rsidR="00CB67ED" w:rsidRPr="00B3452E" w:rsidRDefault="00CB67ED" w:rsidP="00CB67ED">
            <w:r w:rsidRPr="00B3452E">
              <w:rPr>
                <w:b/>
              </w:rPr>
              <w:t>Практическая работа по тексту К.Кулиева(упр. 324).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r w:rsidRPr="00B3452E">
              <w:rPr>
                <w:color w:val="282828"/>
                <w:shd w:val="clear" w:color="auto" w:fill="FFFFFF"/>
              </w:rPr>
              <w:t xml:space="preserve">§21, теория на стр.159-162. </w:t>
            </w:r>
            <w:proofErr w:type="spellStart"/>
            <w:r w:rsidRPr="00B3452E">
              <w:rPr>
                <w:color w:val="282828"/>
                <w:shd w:val="clear" w:color="auto" w:fill="FFFFFF"/>
              </w:rPr>
              <w:t>Упр</w:t>
            </w:r>
            <w:proofErr w:type="spellEnd"/>
            <w:r w:rsidRPr="00B3452E">
              <w:rPr>
                <w:color w:val="282828"/>
                <w:shd w:val="clear" w:color="auto" w:fill="FFFFFF"/>
              </w:rPr>
              <w:t xml:space="preserve"> 328.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44" w:type="dxa"/>
          </w:tcPr>
          <w:p w:rsidR="00CB67ED" w:rsidRPr="00B3452E" w:rsidRDefault="00CB67ED" w:rsidP="00CB67ED">
            <w:r w:rsidRPr="00B3452E">
              <w:t>Русский литературный язык и его стили.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>
            <w:r w:rsidRPr="00B3452E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r w:rsidRPr="00B3452E">
              <w:rPr>
                <w:color w:val="282828"/>
                <w:shd w:val="clear" w:color="auto" w:fill="FFFFFF"/>
              </w:rPr>
              <w:t>§21, теория на стр.159-162. Упр.329.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color w:val="FF0000"/>
              </w:rPr>
            </w:pPr>
            <w:r w:rsidRPr="00B3452E">
              <w:rPr>
                <w:b/>
                <w:i/>
                <w:color w:val="FF0000"/>
              </w:rPr>
              <w:t>Сжатое изложение по тексту                               Л. Успенского (упр.313).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B3452E" w:rsidRDefault="00CB67ED" w:rsidP="00CB67ED"/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B3452E" w:rsidRDefault="00CB67ED" w:rsidP="00CB67ED"/>
        </w:tc>
        <w:tc>
          <w:tcPr>
            <w:tcW w:w="992" w:type="dxa"/>
          </w:tcPr>
          <w:p w:rsidR="00CB67ED" w:rsidRPr="00B3452E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r w:rsidRPr="00B3452E">
              <w:rPr>
                <w:color w:val="282828"/>
                <w:shd w:val="clear" w:color="auto" w:fill="FFFFFF"/>
              </w:rPr>
              <w:t>Стр. 164.  Упр.313.Докончить работу над изложением.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A8691B">
              <w:t xml:space="preserve">  </w:t>
            </w:r>
            <w:r w:rsidRPr="00204F5B">
              <w:t>Обобщение по теме</w:t>
            </w:r>
            <w:r w:rsidRPr="000904DE">
              <w:t xml:space="preserve"> </w:t>
            </w:r>
            <w:r>
              <w:t>«</w:t>
            </w:r>
            <w:r w:rsidRPr="000904DE">
              <w:t>Русский литературный язык и его стили</w:t>
            </w:r>
            <w:r>
              <w:t>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color w:val="FF0000"/>
              </w:rPr>
            </w:pPr>
            <w:r w:rsidRPr="00B3452E">
              <w:rPr>
                <w:b/>
                <w:color w:val="FF0000"/>
              </w:rPr>
              <w:t xml:space="preserve"> 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t>КИМ-2021. Вариант 15. Тестовые задания.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44" w:type="dxa"/>
          </w:tcPr>
          <w:p w:rsidR="00CB67ED" w:rsidRPr="00B0520D" w:rsidRDefault="00CB67ED" w:rsidP="00CB67ED">
            <w:pPr>
              <w:rPr>
                <w:b/>
                <w:color w:val="FF0000"/>
              </w:rPr>
            </w:pPr>
            <w:r w:rsidRPr="00B0520D">
              <w:rPr>
                <w:b/>
                <w:color w:val="FF0000"/>
              </w:rPr>
              <w:t xml:space="preserve">К.р. </w:t>
            </w:r>
            <w:r>
              <w:rPr>
                <w:b/>
                <w:color w:val="FF0000"/>
              </w:rPr>
              <w:t xml:space="preserve"> </w:t>
            </w:r>
            <w:r w:rsidRPr="00B0520D">
              <w:rPr>
                <w:b/>
                <w:color w:val="FF0000"/>
              </w:rPr>
              <w:t xml:space="preserve">Итоговый контрольный тест по </w:t>
            </w:r>
            <w:r w:rsidRPr="00B0520D">
              <w:rPr>
                <w:b/>
                <w:color w:val="FF0000"/>
              </w:rPr>
              <w:lastRenderedPageBreak/>
              <w:t>темам года.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color w:val="FF0000"/>
              </w:rPr>
            </w:pPr>
            <w:r w:rsidRPr="00B3452E">
              <w:rPr>
                <w:b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lastRenderedPageBreak/>
              <w:t>КИМ-2021. Вариант 16. Тестовые задания.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4544" w:type="dxa"/>
          </w:tcPr>
          <w:p w:rsidR="00CB67ED" w:rsidRPr="00B0520D" w:rsidRDefault="00CB67ED" w:rsidP="00CB67ED">
            <w:r w:rsidRPr="00B0520D">
              <w:t>Анализ и работа над ошибками в тесте.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color w:val="FF0000"/>
              </w:rPr>
            </w:pPr>
            <w:r w:rsidRPr="00B3452E">
              <w:rPr>
                <w:b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t>КИМ-2021. Вариант 17. Тестовые задания.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FE745A">
              <w:rPr>
                <w:b/>
                <w:color w:val="C00000"/>
              </w:rPr>
              <w:t>Административный срез №2. Контрольный диктант</w:t>
            </w:r>
            <w:r w:rsidRPr="00FE745A">
              <w:rPr>
                <w:color w:val="C00000"/>
              </w:rPr>
              <w:t xml:space="preserve"> с грамматическим заданием.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color w:val="FF0000"/>
              </w:rPr>
            </w:pPr>
            <w:r w:rsidRPr="00B3452E">
              <w:rPr>
                <w:b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t>КИМ-2021. Вариант 18. Тестовые задания.</w:t>
            </w:r>
          </w:p>
        </w:tc>
      </w:tr>
      <w:tr w:rsidR="00CB67ED" w:rsidRPr="006A0821" w:rsidTr="00162FEC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CB67ED" w:rsidRPr="007D3E75" w:rsidRDefault="00CB67ED" w:rsidP="00CB67ED">
            <w:pPr>
              <w:rPr>
                <w:b/>
                <w:color w:val="282828"/>
                <w:shd w:val="clear" w:color="auto" w:fill="FFFFFF"/>
              </w:rPr>
            </w:pPr>
            <w:r>
              <w:rPr>
                <w:b/>
                <w:i/>
              </w:rPr>
              <w:t xml:space="preserve">                          </w:t>
            </w:r>
            <w:r w:rsidRPr="006A0821">
              <w:rPr>
                <w:b/>
                <w:i/>
              </w:rPr>
              <w:t>Повторение и сист</w:t>
            </w:r>
            <w:r>
              <w:rPr>
                <w:b/>
                <w:i/>
              </w:rPr>
              <w:t>ематизация изученного в 5-9 классах.  (5час.)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44" w:type="dxa"/>
          </w:tcPr>
          <w:p w:rsidR="00CB67ED" w:rsidRDefault="00CB67ED" w:rsidP="00CB67ED">
            <w:pPr>
              <w:rPr>
                <w:b/>
                <w:color w:val="FF0000"/>
              </w:rPr>
            </w:pPr>
            <w:r w:rsidRPr="00CB67ED">
              <w:rPr>
                <w:b/>
                <w:color w:val="FF0000"/>
              </w:rPr>
              <w:t xml:space="preserve">Р.Р. Сочинение- рассуждение        </w:t>
            </w:r>
          </w:p>
          <w:p w:rsidR="00CB67ED" w:rsidRPr="00CB67ED" w:rsidRDefault="00CB67ED" w:rsidP="00CB67ED">
            <w:pPr>
              <w:rPr>
                <w:b/>
              </w:rPr>
            </w:pPr>
            <w:r w:rsidRPr="00CB67ED">
              <w:rPr>
                <w:b/>
                <w:color w:val="FF0000"/>
              </w:rPr>
              <w:t xml:space="preserve">« </w:t>
            </w:r>
            <w:proofErr w:type="gramStart"/>
            <w:r w:rsidRPr="00CB67ED">
              <w:rPr>
                <w:b/>
                <w:color w:val="FF0000"/>
              </w:rPr>
              <w:t>Значении</w:t>
            </w:r>
            <w:proofErr w:type="gramEnd"/>
            <w:r w:rsidRPr="00CB67ED">
              <w:rPr>
                <w:b/>
                <w:color w:val="FF0000"/>
              </w:rPr>
              <w:t xml:space="preserve"> поэзии в жизни человека»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E3292B" w:rsidRDefault="00CB67ED" w:rsidP="00CB67ED">
            <w:r w:rsidRPr="00E3292B">
              <w:rPr>
                <w:color w:val="282828"/>
                <w:shd w:val="clear" w:color="auto" w:fill="FFFFFF"/>
              </w:rPr>
              <w:t>Стр.</w:t>
            </w:r>
            <w:r>
              <w:rPr>
                <w:color w:val="282828"/>
                <w:shd w:val="clear" w:color="auto" w:fill="FFFFFF"/>
              </w:rPr>
              <w:t xml:space="preserve"> 168, </w:t>
            </w:r>
            <w:r w:rsidRPr="00E3292B">
              <w:rPr>
                <w:color w:val="282828"/>
                <w:shd w:val="clear" w:color="auto" w:fill="FFFFFF"/>
              </w:rPr>
              <w:t>теория.Упр.338.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44" w:type="dxa"/>
          </w:tcPr>
          <w:p w:rsidR="00CB67ED" w:rsidRPr="006A0821" w:rsidRDefault="00CB67ED" w:rsidP="00CB67ED">
            <w:r>
              <w:rPr>
                <w:b/>
              </w:rPr>
              <w:t xml:space="preserve"> </w:t>
            </w:r>
            <w:r>
              <w:t>Фонетика. Графика. Орфография. Лексикология. Фразеология. Орфография</w:t>
            </w:r>
            <w:r w:rsidRPr="00E3292B">
              <w:rPr>
                <w:b/>
              </w:rPr>
              <w:t>.</w:t>
            </w:r>
            <w:r>
              <w:rPr>
                <w:b/>
              </w:rPr>
              <w:t xml:space="preserve">                                           </w:t>
            </w:r>
            <w:r w:rsidRPr="00E3292B">
              <w:rPr>
                <w:b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E3292B" w:rsidRDefault="00CB67ED" w:rsidP="00CB67ED">
            <w:r w:rsidRPr="00E3292B">
              <w:t>Упр. 343 (тест)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6A0821" w:rsidRDefault="00CB67ED" w:rsidP="00CB67ED">
            <w:r>
              <w:rPr>
                <w:b/>
                <w:i/>
                <w:color w:val="FF0000"/>
              </w:rPr>
              <w:t xml:space="preserve">Сжатое изложение по упр.360.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E3292B" w:rsidRDefault="00CB67ED" w:rsidP="00CB67ED">
            <w:r w:rsidRPr="00E3292B">
              <w:rPr>
                <w:color w:val="282828"/>
                <w:shd w:val="clear" w:color="auto" w:fill="FFFFFF"/>
              </w:rPr>
              <w:t xml:space="preserve">Стр. 175, </w:t>
            </w:r>
            <w:r>
              <w:rPr>
                <w:color w:val="282828"/>
                <w:shd w:val="clear" w:color="auto" w:fill="FFFFFF"/>
              </w:rPr>
              <w:t xml:space="preserve">                                     </w:t>
            </w:r>
            <w:r w:rsidRPr="00E3292B">
              <w:rPr>
                <w:color w:val="282828"/>
                <w:shd w:val="clear" w:color="auto" w:fill="FFFFFF"/>
              </w:rPr>
              <w:t>упр.350 (подчеркнуть антонимы).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44" w:type="dxa"/>
          </w:tcPr>
          <w:p w:rsidR="00CB67ED" w:rsidRPr="006A0821" w:rsidRDefault="00CB67ED" w:rsidP="00CB67ED">
            <w:r>
              <w:rPr>
                <w:b/>
              </w:rPr>
              <w:t xml:space="preserve"> </w:t>
            </w:r>
            <w:proofErr w:type="spellStart"/>
            <w:r w:rsidRPr="00065C8B">
              <w:t>Морфемика</w:t>
            </w:r>
            <w:proofErr w:type="spellEnd"/>
            <w:r w:rsidRPr="00065C8B">
              <w:t>. Словообразование</w:t>
            </w:r>
            <w:r>
              <w:t xml:space="preserve">.                               Устный пересказ текста «Экология культуры» (по упр.371).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E3292B" w:rsidRDefault="00CB67ED" w:rsidP="00CB67ED">
            <w:r w:rsidRPr="00E3292B">
              <w:rPr>
                <w:color w:val="282828"/>
                <w:shd w:val="clear" w:color="auto" w:fill="FFFFFF"/>
              </w:rPr>
              <w:t>Упр. 359 (найти фразеологизмы)</w:t>
            </w:r>
            <w:r w:rsidRPr="00065C8B">
              <w:rPr>
                <w:color w:val="282828"/>
                <w:shd w:val="clear" w:color="auto" w:fill="FFFFFF"/>
              </w:rPr>
              <w:t xml:space="preserve"> Стр.180, </w:t>
            </w:r>
            <w:r>
              <w:rPr>
                <w:color w:val="282828"/>
                <w:shd w:val="clear" w:color="auto" w:fill="FFFFFF"/>
              </w:rPr>
              <w:t xml:space="preserve">                           </w:t>
            </w:r>
            <w:r w:rsidRPr="00065C8B">
              <w:rPr>
                <w:color w:val="282828"/>
                <w:shd w:val="clear" w:color="auto" w:fill="FFFFFF"/>
              </w:rPr>
              <w:t>упр.361 (</w:t>
            </w:r>
            <w:r>
              <w:rPr>
                <w:color w:val="282828"/>
                <w:shd w:val="clear" w:color="auto" w:fill="FFFFFF"/>
              </w:rPr>
              <w:t>тест</w:t>
            </w:r>
            <w:proofErr w:type="gramStart"/>
            <w:r w:rsidRPr="00065C8B">
              <w:rPr>
                <w:color w:val="282828"/>
                <w:shd w:val="clear" w:color="auto" w:fill="FFFFFF"/>
              </w:rPr>
              <w:t>)</w:t>
            </w:r>
            <w:r>
              <w:rPr>
                <w:color w:val="282828"/>
                <w:shd w:val="clear" w:color="auto" w:fill="FFFFFF"/>
              </w:rPr>
              <w:t>..</w:t>
            </w:r>
            <w:proofErr w:type="gramEnd"/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44" w:type="dxa"/>
          </w:tcPr>
          <w:p w:rsidR="00CB67ED" w:rsidRPr="008804C2" w:rsidRDefault="00CB67ED" w:rsidP="00CB67ED">
            <w:pPr>
              <w:rPr>
                <w:u w:val="single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u w:val="single"/>
              </w:rPr>
              <w:t xml:space="preserve"> </w:t>
            </w:r>
            <w:r w:rsidRPr="008804C2">
              <w:rPr>
                <w:b/>
              </w:rPr>
              <w:t>Морфология. Орфография</w:t>
            </w:r>
            <w:r w:rsidRPr="008804C2">
              <w:rPr>
                <w:u w:val="single"/>
              </w:rPr>
              <w:t>.</w:t>
            </w:r>
          </w:p>
          <w:p w:rsidR="00CB67ED" w:rsidRPr="006A0821" w:rsidRDefault="00CB67ED" w:rsidP="00CB67ED">
            <w:r w:rsidRPr="008804C2">
              <w:t>Имя существительное.</w:t>
            </w:r>
            <w:r>
              <w:t xml:space="preserve">                                              </w:t>
            </w:r>
            <w:r w:rsidRPr="008804C2">
              <w:t xml:space="preserve"> Имя прилагательное. Имя числительное. Местоимение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Pr="006A0821" w:rsidRDefault="00CB67ED" w:rsidP="00CB67ED"/>
        </w:tc>
        <w:tc>
          <w:tcPr>
            <w:tcW w:w="2704" w:type="dxa"/>
          </w:tcPr>
          <w:p w:rsidR="00CB67ED" w:rsidRPr="00065C8B" w:rsidRDefault="00CB67ED" w:rsidP="00CB67ED">
            <w:r>
              <w:rPr>
                <w:color w:val="282828"/>
                <w:shd w:val="clear" w:color="auto" w:fill="FFFFFF"/>
              </w:rPr>
              <w:t xml:space="preserve"> Стр. 188.Упр.38</w:t>
            </w:r>
            <w:r w:rsidRPr="00065C8B">
              <w:rPr>
                <w:color w:val="282828"/>
                <w:shd w:val="clear" w:color="auto" w:fill="FFFFFF"/>
              </w:rPr>
              <w:t>0</w:t>
            </w:r>
            <w:r>
              <w:rPr>
                <w:color w:val="282828"/>
                <w:shd w:val="clear" w:color="auto" w:fill="FFFFFF"/>
              </w:rPr>
              <w:t xml:space="preserve"> или 383</w:t>
            </w:r>
            <w:proofErr w:type="gramStart"/>
            <w:r>
              <w:rPr>
                <w:color w:val="2828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282828"/>
                <w:shd w:val="clear" w:color="auto" w:fill="FFFFFF"/>
              </w:rPr>
              <w:t>на выбор, по условию</w:t>
            </w:r>
            <w:r w:rsidRPr="00065C8B">
              <w:rPr>
                <w:color w:val="282828"/>
                <w:shd w:val="clear" w:color="auto" w:fill="FFFFFF"/>
              </w:rPr>
              <w:t>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 xml:space="preserve"> 94</w:t>
            </w:r>
          </w:p>
        </w:tc>
        <w:tc>
          <w:tcPr>
            <w:tcW w:w="4544" w:type="dxa"/>
          </w:tcPr>
          <w:p w:rsidR="00CB67ED" w:rsidRPr="006A0821" w:rsidRDefault="00CB67ED" w:rsidP="00CB67ED">
            <w:r>
              <w:rPr>
                <w:b/>
              </w:rPr>
              <w:t xml:space="preserve"> </w:t>
            </w:r>
            <w:r>
              <w:t>Практическая работа по упр.393 «Разряды местоимений»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065C8B" w:rsidRDefault="00CB67ED" w:rsidP="00CB67ED">
            <w:r>
              <w:rPr>
                <w:color w:val="282828"/>
                <w:shd w:val="clear" w:color="auto" w:fill="FFFFFF"/>
              </w:rPr>
              <w:t xml:space="preserve"> </w:t>
            </w:r>
            <w:r w:rsidRPr="00C2512E">
              <w:rPr>
                <w:color w:val="282828"/>
                <w:shd w:val="clear" w:color="auto" w:fill="FFFFFF"/>
              </w:rPr>
              <w:t>Стр.192, упр.393 (таблица «Разряды местоимений»</w:t>
            </w:r>
            <w:r>
              <w:rPr>
                <w:color w:val="282828"/>
                <w:shd w:val="clear" w:color="auto" w:fill="FFFFFF"/>
              </w:rPr>
              <w:t>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44" w:type="dxa"/>
          </w:tcPr>
          <w:p w:rsidR="00CB67ED" w:rsidRPr="00C2512E" w:rsidRDefault="00CB67ED" w:rsidP="00CB67ED">
            <w:pPr>
              <w:rPr>
                <w:b/>
                <w:i/>
                <w:color w:val="FF0000"/>
              </w:rPr>
            </w:pPr>
            <w:r>
              <w:t xml:space="preserve"> </w:t>
            </w:r>
            <w:r w:rsidRPr="00B3452E">
              <w:t>.</w:t>
            </w:r>
            <w:r w:rsidRPr="00B3452E">
              <w:rPr>
                <w:b/>
                <w:i/>
                <w:color w:val="FF0000"/>
              </w:rPr>
              <w:t xml:space="preserve"> Подготовка к ОГЭ.                       </w:t>
            </w:r>
            <w:r w:rsidRPr="00C2512E">
              <w:rPr>
                <w:b/>
                <w:i/>
                <w:color w:val="FF0000"/>
              </w:rPr>
              <w:t>Изложение по тексту упр. 39</w:t>
            </w:r>
            <w:r>
              <w:rPr>
                <w:b/>
                <w:i/>
                <w:color w:val="FF0000"/>
              </w:rPr>
              <w:t>5.                  «Весна. Большая вода.»</w:t>
            </w:r>
          </w:p>
          <w:p w:rsidR="00CB67ED" w:rsidRPr="006A0821" w:rsidRDefault="00CB67ED" w:rsidP="00CB67ED"/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color w:val="282828"/>
                <w:shd w:val="clear" w:color="auto" w:fill="FFFFFF"/>
              </w:rPr>
              <w:t xml:space="preserve"> </w:t>
            </w: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r w:rsidRPr="00B3452E">
              <w:rPr>
                <w:i/>
              </w:rPr>
              <w:t xml:space="preserve">КИМ-2021. Вариант 19. Тестовые </w:t>
            </w:r>
            <w:proofErr w:type="spellStart"/>
            <w:r w:rsidRPr="00B3452E">
              <w:rPr>
                <w:i/>
              </w:rPr>
              <w:t>задагния</w:t>
            </w:r>
            <w:proofErr w:type="spellEnd"/>
            <w:r w:rsidRPr="00B3452E">
              <w:rPr>
                <w:i/>
              </w:rPr>
              <w:t>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44" w:type="dxa"/>
          </w:tcPr>
          <w:p w:rsidR="00CB67ED" w:rsidRPr="00C2512E" w:rsidRDefault="00CB67ED" w:rsidP="00CB67ED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 </w:t>
            </w:r>
            <w:r>
              <w:t xml:space="preserve"> Глагол. Причастие. </w:t>
            </w:r>
            <w:proofErr w:type="spellStart"/>
            <w:r>
              <w:t>Деепричастие.Наречие</w:t>
            </w:r>
            <w:proofErr w:type="spellEnd"/>
            <w:r>
              <w:t>.</w:t>
            </w:r>
          </w:p>
          <w:p w:rsidR="00CB67ED" w:rsidRPr="00F67156" w:rsidRDefault="00CB67ED" w:rsidP="00CB67E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 xml:space="preserve"> Подготовка к ОГЭ.</w:t>
            </w:r>
          </w:p>
          <w:p w:rsidR="00CB67ED" w:rsidRPr="00B3452E" w:rsidRDefault="00CB67ED" w:rsidP="00CB67ED">
            <w:r w:rsidRPr="00B3452E">
              <w:rPr>
                <w:i/>
              </w:rPr>
              <w:t>КИМ-2021. Вариант 20. Тестовые задания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44" w:type="dxa"/>
          </w:tcPr>
          <w:p w:rsidR="00CB67ED" w:rsidRPr="00BD3D8A" w:rsidRDefault="00CB67ED" w:rsidP="00CB67ED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 Категория состояния. Предлог. Союз. Частица.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r w:rsidRPr="00B3452E">
              <w:rPr>
                <w:color w:val="282828"/>
                <w:shd w:val="clear" w:color="auto" w:fill="FFFFFF"/>
              </w:rPr>
              <w:t xml:space="preserve"> Стр. 203. Упр.425 (тесты).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44" w:type="dxa"/>
          </w:tcPr>
          <w:p w:rsidR="00CB67ED" w:rsidRPr="00C2512E" w:rsidRDefault="00CB67ED" w:rsidP="00CB67E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u w:val="single"/>
              </w:rPr>
              <w:t xml:space="preserve"> </w:t>
            </w:r>
          </w:p>
          <w:p w:rsidR="00CB67ED" w:rsidRPr="00CD4355" w:rsidRDefault="00CB67ED" w:rsidP="00CB67ED">
            <w:pPr>
              <w:rPr>
                <w:color w:val="FF0000"/>
              </w:rPr>
            </w:pPr>
            <w:r>
              <w:rPr>
                <w:color w:val="FF0000"/>
              </w:rPr>
              <w:t>Синтаксис. Пунктуация.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КИМ-2021. Вариант 21. Тестовые задания.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44" w:type="dxa"/>
          </w:tcPr>
          <w:p w:rsidR="00CB67ED" w:rsidRPr="006A0821" w:rsidRDefault="00CB67ED" w:rsidP="00CB67ED">
            <w:r>
              <w:t xml:space="preserve">Употребление знаков препинания. Точка, вопросительный и восклицательный знаки, </w:t>
            </w:r>
            <w:proofErr w:type="spellStart"/>
            <w:r>
              <w:t>многоточие.Запятая.Точка</w:t>
            </w:r>
            <w:proofErr w:type="spellEnd"/>
            <w:r>
              <w:t xml:space="preserve"> с запятой. Двоеточие. Тире. Скобки. Кавычки.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 xml:space="preserve"> 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 xml:space="preserve"> </w:t>
            </w:r>
            <w:proofErr w:type="spellStart"/>
            <w:r w:rsidRPr="00B3452E">
              <w:rPr>
                <w:i/>
              </w:rPr>
              <w:t>Стр</w:t>
            </w:r>
            <w:proofErr w:type="spellEnd"/>
            <w:r w:rsidRPr="00B3452E">
              <w:rPr>
                <w:i/>
              </w:rPr>
              <w:t xml:space="preserve"> 232, упр. 477 (тестовые задания).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44" w:type="dxa"/>
          </w:tcPr>
          <w:p w:rsidR="00CB67ED" w:rsidRPr="00B3452E" w:rsidRDefault="00CB67ED" w:rsidP="00CB67ED">
            <w:r w:rsidRPr="00B3452E">
              <w:rPr>
                <w:b/>
                <w:color w:val="C00000"/>
              </w:rPr>
              <w:t xml:space="preserve">Промежуточный контроль.                              Контрольный диктант по итогам                    </w:t>
            </w:r>
            <w:r w:rsidRPr="00B3452E">
              <w:rPr>
                <w:b/>
                <w:color w:val="C00000"/>
                <w:lang w:val="en-US"/>
              </w:rPr>
              <w:t>IV</w:t>
            </w:r>
            <w:r w:rsidRPr="00B3452E">
              <w:rPr>
                <w:b/>
                <w:color w:val="C00000"/>
              </w:rPr>
              <w:t xml:space="preserve"> 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i/>
              </w:rPr>
              <w:t>КИМ-2021. Вариант 22.Тестовые задания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4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t xml:space="preserve"> </w:t>
            </w: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roofErr w:type="spellStart"/>
            <w:r w:rsidRPr="00B3452E">
              <w:rPr>
                <w:color w:val="C00000"/>
              </w:rPr>
              <w:t>Р.Р.Сочинение-рассуждение</w:t>
            </w:r>
            <w:proofErr w:type="spellEnd"/>
            <w:r w:rsidRPr="00B3452E">
              <w:rPr>
                <w:color w:val="C00000"/>
              </w:rPr>
              <w:t xml:space="preserve"> о книге (по упр. 479).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Default="00CB67ED" w:rsidP="00CB67ED">
            <w:r>
              <w:t xml:space="preserve"> </w:t>
            </w:r>
          </w:p>
        </w:tc>
        <w:tc>
          <w:tcPr>
            <w:tcW w:w="2704" w:type="dxa"/>
          </w:tcPr>
          <w:p w:rsidR="00CB67ED" w:rsidRPr="00B3452E" w:rsidRDefault="00CB67ED" w:rsidP="00CB67ED">
            <w:pPr>
              <w:rPr>
                <w:b/>
                <w:i/>
                <w:color w:val="FF0000"/>
              </w:rPr>
            </w:pPr>
            <w:r w:rsidRPr="00B3452E">
              <w:rPr>
                <w:b/>
                <w:i/>
                <w:color w:val="FF0000"/>
              </w:rPr>
              <w:t>Подготовка к ОГЭ.</w:t>
            </w:r>
          </w:p>
          <w:p w:rsidR="00CB67ED" w:rsidRPr="00B3452E" w:rsidRDefault="00CB67ED" w:rsidP="00CB67ED">
            <w:pPr>
              <w:rPr>
                <w:b/>
              </w:rPr>
            </w:pPr>
            <w:r w:rsidRPr="00B3452E">
              <w:rPr>
                <w:i/>
              </w:rPr>
              <w:t>КИМ-2020. Вариант 23. Тестовые задания.</w:t>
            </w:r>
          </w:p>
        </w:tc>
      </w:tr>
      <w:tr w:rsidR="00CB67ED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CB67ED" w:rsidRPr="006A0821" w:rsidRDefault="00CB67ED" w:rsidP="00CB67ED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44" w:type="dxa"/>
          </w:tcPr>
          <w:p w:rsidR="00CB67ED" w:rsidRPr="006A0821" w:rsidRDefault="00CB67ED" w:rsidP="00CB67ED">
            <w:r w:rsidRPr="006A0821">
              <w:t>Итоговый урок года. Задания на лето.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ED" w:rsidRPr="006A0821" w:rsidRDefault="00CB67ED" w:rsidP="00CB67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ED" w:rsidRPr="006A0821" w:rsidRDefault="00CB67ED" w:rsidP="00CB67ED"/>
        </w:tc>
        <w:tc>
          <w:tcPr>
            <w:tcW w:w="992" w:type="dxa"/>
          </w:tcPr>
          <w:p w:rsidR="00CB67ED" w:rsidRDefault="00CB67ED" w:rsidP="00CB67ED"/>
        </w:tc>
        <w:tc>
          <w:tcPr>
            <w:tcW w:w="2704" w:type="dxa"/>
          </w:tcPr>
          <w:p w:rsidR="00CB67ED" w:rsidRPr="007D3E75" w:rsidRDefault="00CB67ED" w:rsidP="00CB67ED">
            <w:pPr>
              <w:rPr>
                <w:b/>
              </w:rPr>
            </w:pPr>
            <w:r w:rsidRPr="006A0821">
              <w:t>Задания на лето</w:t>
            </w:r>
            <w:r>
              <w:t>.</w:t>
            </w:r>
          </w:p>
        </w:tc>
      </w:tr>
      <w:tr w:rsidR="00CB67ED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CB67ED" w:rsidRPr="006A0821" w:rsidRDefault="00CB67ED" w:rsidP="00CB67ED">
            <w:r>
              <w:rPr>
                <w:b/>
              </w:rPr>
              <w:t>Итого-   102 ч.</w:t>
            </w:r>
          </w:p>
        </w:tc>
      </w:tr>
    </w:tbl>
    <w:p w:rsidR="001C4E78" w:rsidRPr="006A0821" w:rsidRDefault="001C4E78" w:rsidP="006A0821">
      <w:pPr>
        <w:sectPr w:rsidR="001C4E78" w:rsidRPr="006A0821" w:rsidSect="00992171">
          <w:footerReference w:type="even" r:id="rId8"/>
          <w:footerReference w:type="default" r:id="rId9"/>
          <w:pgSz w:w="11906" w:h="16838"/>
          <w:pgMar w:top="709" w:right="707" w:bottom="709" w:left="709" w:header="709" w:footer="709" w:gutter="0"/>
          <w:cols w:space="708"/>
          <w:titlePg/>
          <w:docGrid w:linePitch="360"/>
        </w:sectPr>
      </w:pPr>
    </w:p>
    <w:p w:rsidR="00A249E3" w:rsidRPr="0030302E" w:rsidRDefault="00A249E3" w:rsidP="0030302E"/>
    <w:sectPr w:rsidR="00A249E3" w:rsidRPr="0030302E" w:rsidSect="003E4C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14" w:rsidRDefault="00E57D14">
      <w:r>
        <w:separator/>
      </w:r>
    </w:p>
  </w:endnote>
  <w:endnote w:type="continuationSeparator" w:id="0">
    <w:p w:rsidR="00E57D14" w:rsidRDefault="00E5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98" w:rsidRDefault="008C795F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41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4198" w:rsidRDefault="00964198" w:rsidP="00C210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98" w:rsidRDefault="008C795F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41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660C">
      <w:rPr>
        <w:rStyle w:val="a9"/>
        <w:noProof/>
      </w:rPr>
      <w:t>4</w:t>
    </w:r>
    <w:r>
      <w:rPr>
        <w:rStyle w:val="a9"/>
      </w:rPr>
      <w:fldChar w:fldCharType="end"/>
    </w:r>
  </w:p>
  <w:p w:rsidR="00964198" w:rsidRDefault="00964198" w:rsidP="00C210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14" w:rsidRDefault="00E57D14">
      <w:r>
        <w:separator/>
      </w:r>
    </w:p>
  </w:footnote>
  <w:footnote w:type="continuationSeparator" w:id="0">
    <w:p w:rsidR="00E57D14" w:rsidRDefault="00E57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08"/>
    <w:rsid w:val="00003250"/>
    <w:rsid w:val="00005538"/>
    <w:rsid w:val="000060A5"/>
    <w:rsid w:val="00012172"/>
    <w:rsid w:val="0001291D"/>
    <w:rsid w:val="000149B2"/>
    <w:rsid w:val="00024F56"/>
    <w:rsid w:val="00030F9D"/>
    <w:rsid w:val="000352A2"/>
    <w:rsid w:val="000446AB"/>
    <w:rsid w:val="00052F2A"/>
    <w:rsid w:val="00065C8B"/>
    <w:rsid w:val="00067A95"/>
    <w:rsid w:val="00067C90"/>
    <w:rsid w:val="0007358B"/>
    <w:rsid w:val="00080167"/>
    <w:rsid w:val="0008226D"/>
    <w:rsid w:val="000904DE"/>
    <w:rsid w:val="00092DD5"/>
    <w:rsid w:val="00095AAA"/>
    <w:rsid w:val="000A19A0"/>
    <w:rsid w:val="000A2C91"/>
    <w:rsid w:val="000B1236"/>
    <w:rsid w:val="000D16DB"/>
    <w:rsid w:val="000E2993"/>
    <w:rsid w:val="000E5831"/>
    <w:rsid w:val="000F4F19"/>
    <w:rsid w:val="0011054F"/>
    <w:rsid w:val="00111EAD"/>
    <w:rsid w:val="00116B4D"/>
    <w:rsid w:val="00120E51"/>
    <w:rsid w:val="00131D6B"/>
    <w:rsid w:val="00132A24"/>
    <w:rsid w:val="00146D64"/>
    <w:rsid w:val="0015441D"/>
    <w:rsid w:val="00160980"/>
    <w:rsid w:val="00162FEC"/>
    <w:rsid w:val="00173C31"/>
    <w:rsid w:val="00185C94"/>
    <w:rsid w:val="00193DBB"/>
    <w:rsid w:val="001974AD"/>
    <w:rsid w:val="001B14EE"/>
    <w:rsid w:val="001B5CD8"/>
    <w:rsid w:val="001C4E78"/>
    <w:rsid w:val="001C7A79"/>
    <w:rsid w:val="001D0412"/>
    <w:rsid w:val="001D69F6"/>
    <w:rsid w:val="001E4CE1"/>
    <w:rsid w:val="001E63BD"/>
    <w:rsid w:val="00204F5B"/>
    <w:rsid w:val="00223271"/>
    <w:rsid w:val="0022535A"/>
    <w:rsid w:val="00230AA4"/>
    <w:rsid w:val="0025095B"/>
    <w:rsid w:val="00254065"/>
    <w:rsid w:val="00257AB4"/>
    <w:rsid w:val="002629A7"/>
    <w:rsid w:val="00265019"/>
    <w:rsid w:val="00267E32"/>
    <w:rsid w:val="00270729"/>
    <w:rsid w:val="0027338C"/>
    <w:rsid w:val="0027421C"/>
    <w:rsid w:val="002769A3"/>
    <w:rsid w:val="0027788D"/>
    <w:rsid w:val="00280C30"/>
    <w:rsid w:val="00283AC0"/>
    <w:rsid w:val="00285A49"/>
    <w:rsid w:val="00292B79"/>
    <w:rsid w:val="002A132F"/>
    <w:rsid w:val="002A429B"/>
    <w:rsid w:val="002A4375"/>
    <w:rsid w:val="002B62DB"/>
    <w:rsid w:val="002B7D08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4B8B"/>
    <w:rsid w:val="00315635"/>
    <w:rsid w:val="00323AC6"/>
    <w:rsid w:val="00324910"/>
    <w:rsid w:val="003408E6"/>
    <w:rsid w:val="00342B62"/>
    <w:rsid w:val="003577AF"/>
    <w:rsid w:val="0038585B"/>
    <w:rsid w:val="00387EB3"/>
    <w:rsid w:val="003A145F"/>
    <w:rsid w:val="003B2B32"/>
    <w:rsid w:val="003B68C1"/>
    <w:rsid w:val="003C3335"/>
    <w:rsid w:val="003E4C53"/>
    <w:rsid w:val="003F4AC8"/>
    <w:rsid w:val="00421D11"/>
    <w:rsid w:val="004332B5"/>
    <w:rsid w:val="004372EF"/>
    <w:rsid w:val="00457C4B"/>
    <w:rsid w:val="00462339"/>
    <w:rsid w:val="00462861"/>
    <w:rsid w:val="00465E91"/>
    <w:rsid w:val="00471B17"/>
    <w:rsid w:val="004727FB"/>
    <w:rsid w:val="004733E5"/>
    <w:rsid w:val="00482ADC"/>
    <w:rsid w:val="004836BC"/>
    <w:rsid w:val="0048408F"/>
    <w:rsid w:val="00484B93"/>
    <w:rsid w:val="004907C6"/>
    <w:rsid w:val="004943CF"/>
    <w:rsid w:val="004A0F4A"/>
    <w:rsid w:val="004B3D22"/>
    <w:rsid w:val="004C35AB"/>
    <w:rsid w:val="004D22D5"/>
    <w:rsid w:val="004D4CD0"/>
    <w:rsid w:val="004E2C7B"/>
    <w:rsid w:val="004E3E90"/>
    <w:rsid w:val="004E59C4"/>
    <w:rsid w:val="004E5D45"/>
    <w:rsid w:val="004F0613"/>
    <w:rsid w:val="004F4705"/>
    <w:rsid w:val="0050177D"/>
    <w:rsid w:val="005035DF"/>
    <w:rsid w:val="00507F9E"/>
    <w:rsid w:val="00511064"/>
    <w:rsid w:val="005226B0"/>
    <w:rsid w:val="00522D45"/>
    <w:rsid w:val="00523179"/>
    <w:rsid w:val="00531A09"/>
    <w:rsid w:val="00536DF6"/>
    <w:rsid w:val="00536F72"/>
    <w:rsid w:val="005811A6"/>
    <w:rsid w:val="0058438B"/>
    <w:rsid w:val="005A75B2"/>
    <w:rsid w:val="005A7D92"/>
    <w:rsid w:val="005C08ED"/>
    <w:rsid w:val="005C3B60"/>
    <w:rsid w:val="005D0497"/>
    <w:rsid w:val="005D0C0B"/>
    <w:rsid w:val="005D2F1E"/>
    <w:rsid w:val="005D7259"/>
    <w:rsid w:val="005E1A3E"/>
    <w:rsid w:val="005E6BC6"/>
    <w:rsid w:val="0061372C"/>
    <w:rsid w:val="00626CC7"/>
    <w:rsid w:val="00631D8E"/>
    <w:rsid w:val="0063207C"/>
    <w:rsid w:val="0064377E"/>
    <w:rsid w:val="00646BB0"/>
    <w:rsid w:val="006500F7"/>
    <w:rsid w:val="006530FA"/>
    <w:rsid w:val="00670FDC"/>
    <w:rsid w:val="0067447C"/>
    <w:rsid w:val="00676C44"/>
    <w:rsid w:val="006874DF"/>
    <w:rsid w:val="006900FB"/>
    <w:rsid w:val="00692C28"/>
    <w:rsid w:val="006955A4"/>
    <w:rsid w:val="00697925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E5BF1"/>
    <w:rsid w:val="006F148E"/>
    <w:rsid w:val="006F3AEB"/>
    <w:rsid w:val="006F78C7"/>
    <w:rsid w:val="007005F6"/>
    <w:rsid w:val="0070759D"/>
    <w:rsid w:val="00711184"/>
    <w:rsid w:val="007163A3"/>
    <w:rsid w:val="00721A34"/>
    <w:rsid w:val="0072252D"/>
    <w:rsid w:val="007413FE"/>
    <w:rsid w:val="007454A7"/>
    <w:rsid w:val="007479F0"/>
    <w:rsid w:val="00756048"/>
    <w:rsid w:val="00757F97"/>
    <w:rsid w:val="00761567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F05B8"/>
    <w:rsid w:val="007F0715"/>
    <w:rsid w:val="007F1B91"/>
    <w:rsid w:val="007F3FC0"/>
    <w:rsid w:val="00802F85"/>
    <w:rsid w:val="008074AF"/>
    <w:rsid w:val="00813FB5"/>
    <w:rsid w:val="00815E08"/>
    <w:rsid w:val="00833F7F"/>
    <w:rsid w:val="00834FD7"/>
    <w:rsid w:val="008356BA"/>
    <w:rsid w:val="00846764"/>
    <w:rsid w:val="00872771"/>
    <w:rsid w:val="00873D75"/>
    <w:rsid w:val="00874F5B"/>
    <w:rsid w:val="008804C2"/>
    <w:rsid w:val="008816DF"/>
    <w:rsid w:val="0088721A"/>
    <w:rsid w:val="008A15C5"/>
    <w:rsid w:val="008B5EC2"/>
    <w:rsid w:val="008C0639"/>
    <w:rsid w:val="008C795F"/>
    <w:rsid w:val="008E14D9"/>
    <w:rsid w:val="008E54DB"/>
    <w:rsid w:val="008E7FF3"/>
    <w:rsid w:val="008F0D2A"/>
    <w:rsid w:val="008F5AA7"/>
    <w:rsid w:val="009022AB"/>
    <w:rsid w:val="00917C7B"/>
    <w:rsid w:val="0095667C"/>
    <w:rsid w:val="009626C9"/>
    <w:rsid w:val="00964198"/>
    <w:rsid w:val="00965BE3"/>
    <w:rsid w:val="00977D65"/>
    <w:rsid w:val="00982B99"/>
    <w:rsid w:val="00991596"/>
    <w:rsid w:val="009918AD"/>
    <w:rsid w:val="00992171"/>
    <w:rsid w:val="009962AE"/>
    <w:rsid w:val="00996407"/>
    <w:rsid w:val="009A2791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F2261"/>
    <w:rsid w:val="009F473F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4721"/>
    <w:rsid w:val="00A44B74"/>
    <w:rsid w:val="00A47E1B"/>
    <w:rsid w:val="00A740AD"/>
    <w:rsid w:val="00A77F39"/>
    <w:rsid w:val="00A84A95"/>
    <w:rsid w:val="00A8691B"/>
    <w:rsid w:val="00A9309B"/>
    <w:rsid w:val="00AA15C0"/>
    <w:rsid w:val="00AA2958"/>
    <w:rsid w:val="00AB1003"/>
    <w:rsid w:val="00AB5B6F"/>
    <w:rsid w:val="00AB6A21"/>
    <w:rsid w:val="00AD3EC4"/>
    <w:rsid w:val="00AD73F6"/>
    <w:rsid w:val="00AF3E5B"/>
    <w:rsid w:val="00AF6434"/>
    <w:rsid w:val="00B01461"/>
    <w:rsid w:val="00B0520D"/>
    <w:rsid w:val="00B07865"/>
    <w:rsid w:val="00B13CD8"/>
    <w:rsid w:val="00B16E46"/>
    <w:rsid w:val="00B17D49"/>
    <w:rsid w:val="00B213CA"/>
    <w:rsid w:val="00B3452E"/>
    <w:rsid w:val="00B44DCF"/>
    <w:rsid w:val="00B6101B"/>
    <w:rsid w:val="00B653EA"/>
    <w:rsid w:val="00B80356"/>
    <w:rsid w:val="00B90B5B"/>
    <w:rsid w:val="00B945C5"/>
    <w:rsid w:val="00B94655"/>
    <w:rsid w:val="00BA2347"/>
    <w:rsid w:val="00BA571D"/>
    <w:rsid w:val="00BB0BC8"/>
    <w:rsid w:val="00BC27A7"/>
    <w:rsid w:val="00BC32D5"/>
    <w:rsid w:val="00BC660C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534E1"/>
    <w:rsid w:val="00C64F1D"/>
    <w:rsid w:val="00C74346"/>
    <w:rsid w:val="00C825AC"/>
    <w:rsid w:val="00C83B6B"/>
    <w:rsid w:val="00C84739"/>
    <w:rsid w:val="00C92EFA"/>
    <w:rsid w:val="00CA26C2"/>
    <w:rsid w:val="00CA33D0"/>
    <w:rsid w:val="00CA3556"/>
    <w:rsid w:val="00CB1659"/>
    <w:rsid w:val="00CB67ED"/>
    <w:rsid w:val="00CC31BC"/>
    <w:rsid w:val="00CD2BD8"/>
    <w:rsid w:val="00CD4355"/>
    <w:rsid w:val="00CD7C62"/>
    <w:rsid w:val="00CE0F4F"/>
    <w:rsid w:val="00CE5CD2"/>
    <w:rsid w:val="00CE7C54"/>
    <w:rsid w:val="00CF6402"/>
    <w:rsid w:val="00D10D92"/>
    <w:rsid w:val="00D11FC3"/>
    <w:rsid w:val="00D14F8F"/>
    <w:rsid w:val="00D36044"/>
    <w:rsid w:val="00D363F3"/>
    <w:rsid w:val="00D53ED8"/>
    <w:rsid w:val="00D5458A"/>
    <w:rsid w:val="00D56531"/>
    <w:rsid w:val="00D6398C"/>
    <w:rsid w:val="00D63B07"/>
    <w:rsid w:val="00D73EE5"/>
    <w:rsid w:val="00D77BBD"/>
    <w:rsid w:val="00D85364"/>
    <w:rsid w:val="00D90582"/>
    <w:rsid w:val="00D90D15"/>
    <w:rsid w:val="00D97534"/>
    <w:rsid w:val="00DA1CF1"/>
    <w:rsid w:val="00DA2410"/>
    <w:rsid w:val="00DA3F86"/>
    <w:rsid w:val="00DA58CD"/>
    <w:rsid w:val="00DB2C82"/>
    <w:rsid w:val="00DC3AE9"/>
    <w:rsid w:val="00DC6313"/>
    <w:rsid w:val="00DC7B0D"/>
    <w:rsid w:val="00DD62D3"/>
    <w:rsid w:val="00DE35CD"/>
    <w:rsid w:val="00DE39C4"/>
    <w:rsid w:val="00E02875"/>
    <w:rsid w:val="00E12EF6"/>
    <w:rsid w:val="00E14812"/>
    <w:rsid w:val="00E15817"/>
    <w:rsid w:val="00E27D50"/>
    <w:rsid w:val="00E3292B"/>
    <w:rsid w:val="00E373AC"/>
    <w:rsid w:val="00E40322"/>
    <w:rsid w:val="00E43DFB"/>
    <w:rsid w:val="00E44576"/>
    <w:rsid w:val="00E503A2"/>
    <w:rsid w:val="00E57D14"/>
    <w:rsid w:val="00E65F6B"/>
    <w:rsid w:val="00E66AF2"/>
    <w:rsid w:val="00E72A4C"/>
    <w:rsid w:val="00E77263"/>
    <w:rsid w:val="00E91AD5"/>
    <w:rsid w:val="00EC2BE4"/>
    <w:rsid w:val="00EC2D2A"/>
    <w:rsid w:val="00ED1A81"/>
    <w:rsid w:val="00ED636A"/>
    <w:rsid w:val="00EF35D5"/>
    <w:rsid w:val="00F03698"/>
    <w:rsid w:val="00F036F4"/>
    <w:rsid w:val="00F04881"/>
    <w:rsid w:val="00F060FB"/>
    <w:rsid w:val="00F13773"/>
    <w:rsid w:val="00F255F2"/>
    <w:rsid w:val="00F27EA4"/>
    <w:rsid w:val="00F31E75"/>
    <w:rsid w:val="00F33FD5"/>
    <w:rsid w:val="00F34169"/>
    <w:rsid w:val="00F444CB"/>
    <w:rsid w:val="00F47897"/>
    <w:rsid w:val="00F50D5A"/>
    <w:rsid w:val="00F67156"/>
    <w:rsid w:val="00F672AC"/>
    <w:rsid w:val="00F71A95"/>
    <w:rsid w:val="00F827CC"/>
    <w:rsid w:val="00F916EC"/>
    <w:rsid w:val="00F9372B"/>
    <w:rsid w:val="00FA5FB8"/>
    <w:rsid w:val="00FB153D"/>
    <w:rsid w:val="00FC0702"/>
    <w:rsid w:val="00FD5D8C"/>
    <w:rsid w:val="00FD65F3"/>
    <w:rsid w:val="00FE18D2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rsid w:val="00C24D75"/>
    <w:pPr>
      <w:spacing w:after="120"/>
    </w:pPr>
  </w:style>
  <w:style w:type="character" w:customStyle="1" w:styleId="ab">
    <w:name w:val="Основной текст Знак"/>
    <w:link w:val="aa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0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A08C0"/>
  </w:style>
  <w:style w:type="table" w:customStyle="1" w:styleId="13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D6EE-B1E8-40F0-A350-577E5FA6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16</Pages>
  <Words>3545</Words>
  <Characters>27543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poisk</cp:lastModifiedBy>
  <cp:revision>56</cp:revision>
  <cp:lastPrinted>2019-10-24T01:59:00Z</cp:lastPrinted>
  <dcterms:created xsi:type="dcterms:W3CDTF">2018-10-03T12:41:00Z</dcterms:created>
  <dcterms:modified xsi:type="dcterms:W3CDTF">2020-09-24T11:31:00Z</dcterms:modified>
</cp:coreProperties>
</file>